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A10D66" w14:textId="77777777" w:rsidR="00936C3B" w:rsidRDefault="00936C3B" w:rsidP="00936C3B">
      <w:pPr>
        <w:pStyle w:val="11"/>
        <w:rPr>
          <w:rFonts w:ascii="宋体" w:hAnsi="宋体"/>
          <w:sz w:val="24"/>
        </w:rPr>
      </w:pPr>
      <w:bookmarkStart w:id="0" w:name="_Toc34748039"/>
      <w:bookmarkStart w:id="1" w:name="_Hlk34755554"/>
      <w:r>
        <w:rPr>
          <w:rFonts w:hint="eastAsia"/>
        </w:rPr>
        <w:t>1.绪论</w:t>
      </w:r>
      <w:bookmarkEnd w:id="0"/>
    </w:p>
    <w:p w14:paraId="658BD96B" w14:textId="77777777" w:rsidR="00936C3B" w:rsidRDefault="00936C3B" w:rsidP="00936C3B">
      <w:pPr>
        <w:pStyle w:val="2"/>
        <w:ind w:firstLine="480"/>
      </w:pPr>
      <w:bookmarkStart w:id="2" w:name="_Toc34748040"/>
      <w:r>
        <w:rPr>
          <w:rFonts w:hint="eastAsia"/>
        </w:rPr>
        <w:t>1</w:t>
      </w:r>
      <w:r>
        <w:t xml:space="preserve">.1 </w:t>
      </w:r>
      <w:r>
        <w:rPr>
          <w:rFonts w:hint="eastAsia"/>
        </w:rPr>
        <w:t>选题背景和意义</w:t>
      </w:r>
      <w:bookmarkEnd w:id="2"/>
    </w:p>
    <w:p w14:paraId="4120D622" w14:textId="77777777" w:rsidR="00936C3B" w:rsidRDefault="00936C3B" w:rsidP="00936C3B">
      <w:pPr>
        <w:ind w:firstLineChars="200" w:firstLine="480"/>
        <w:jc w:val="left"/>
        <w:rPr>
          <w:rFonts w:ascii="宋体" w:hAnsi="宋体"/>
        </w:rPr>
      </w:pPr>
      <w:r>
        <w:rPr>
          <w:rFonts w:ascii="宋体" w:hAnsi="宋体" w:hint="eastAsia"/>
        </w:rPr>
        <w:t>近年来，</w:t>
      </w:r>
      <w:r>
        <w:rPr>
          <w:rFonts w:ascii="宋体" w:hAnsi="宋体"/>
          <w:szCs w:val="24"/>
        </w:rPr>
        <w:t>我国农业农村经济发展的国内和国际环境发生了很大变化，中央对“十二五”时期农业农村经济发展又提出了更高的要求，为适应工业化快速推进，必须加快农业现代化进程。“十二五”时期我国</w:t>
      </w:r>
      <w:r>
        <w:rPr>
          <w:rFonts w:ascii="宋体" w:hAnsi="宋体" w:hint="eastAsia"/>
          <w:szCs w:val="24"/>
        </w:rPr>
        <w:t>工</w:t>
      </w:r>
      <w:r>
        <w:rPr>
          <w:rFonts w:ascii="宋体" w:hAnsi="宋体"/>
          <w:szCs w:val="24"/>
        </w:rPr>
        <w:t>业化、进程将继续加快，产业结构调整、城镇规模扩大和人口的持续增加等必将促使农产品需求刚性持续增长以及对农产品质量的更高要求。面对不断加大的农产品供给和质量安全的压力，农业发展面临着农村劳动力素质结构性下降、耕地约束加剧等突出问题，需要切实转变农业发展方式，加快农业现代化步伐</w:t>
      </w:r>
      <w:r>
        <w:rPr>
          <w:rFonts w:ascii="宋体" w:hAnsi="宋体" w:hint="eastAsia"/>
          <w:szCs w:val="24"/>
        </w:rPr>
        <w:t>。</w:t>
      </w:r>
      <w:r>
        <w:rPr>
          <w:rFonts w:ascii="宋体" w:hAnsi="宋体"/>
        </w:rPr>
        <w:t xml:space="preserve"> </w:t>
      </w:r>
    </w:p>
    <w:p w14:paraId="23C39E49" w14:textId="77777777" w:rsidR="00936C3B" w:rsidRDefault="00936C3B" w:rsidP="00936C3B">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14:paraId="229C1862" w14:textId="77777777" w:rsidR="00936C3B" w:rsidRDefault="00936C3B" w:rsidP="00936C3B">
      <w:pPr>
        <w:widowControl/>
        <w:shd w:val="clear" w:color="auto" w:fill="FFFFFF"/>
        <w:ind w:firstLine="482"/>
        <w:jc w:val="left"/>
        <w:rPr>
          <w:rFonts w:ascii="宋体" w:hAnsi="宋体"/>
          <w:szCs w:val="24"/>
        </w:rPr>
      </w:pPr>
      <w:r>
        <w:rPr>
          <w:szCs w:val="24"/>
        </w:rPr>
        <w:t>用现代信息技术改造传统农业、装备农业是实现农业现代化的重要途径。物联网技术是现代信息技术的新生力量，是推动信息化与农业现代化融合的重要切入点</w:t>
      </w:r>
      <w:r>
        <w:rPr>
          <w:szCs w:val="24"/>
          <w:vertAlign w:val="superscript"/>
        </w:rPr>
        <w:fldChar w:fldCharType="begin"/>
      </w:r>
      <w:r>
        <w:rPr>
          <w:szCs w:val="24"/>
          <w:vertAlign w:val="superscript"/>
        </w:rPr>
        <w:instrText xml:space="preserve"> REF _Ref34668522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ascii="宋体" w:hAnsi="宋体"/>
          <w:szCs w:val="24"/>
        </w:rPr>
        <w:t>本设计</w:t>
      </w:r>
      <w:r>
        <w:rPr>
          <w:rFonts w:ascii="宋体" w:hAnsi="宋体" w:hint="eastAsia"/>
          <w:szCs w:val="24"/>
        </w:rPr>
        <w:t>是改变了传统的农业监测方式，运用了基于</w:t>
      </w:r>
      <w:r>
        <w:rPr>
          <w:rFonts w:ascii="宋体" w:hAnsi="宋体"/>
          <w:szCs w:val="24"/>
        </w:rPr>
        <w:t>STM32</w:t>
      </w:r>
      <w:r>
        <w:rPr>
          <w:rFonts w:ascii="宋体" w:hAnsi="宋体" w:hint="eastAsia"/>
          <w:szCs w:val="24"/>
        </w:rPr>
        <w:t>单片机以及物联网远程通信的方式，可对目标控制农田实现准确感知、及时反馈、远程控制、提升农业决策指挥水平的作用。</w:t>
      </w:r>
      <w:r>
        <w:rPr>
          <w:rFonts w:ascii="宋体" w:hAnsi="宋体"/>
          <w:szCs w:val="24"/>
        </w:rPr>
        <w:t>对于</w:t>
      </w:r>
      <w:r>
        <w:rPr>
          <w:rFonts w:ascii="宋体" w:hAnsi="宋体" w:hint="eastAsia"/>
          <w:szCs w:val="24"/>
        </w:rPr>
        <w:t>实现农业监测与控制</w:t>
      </w:r>
      <w:r>
        <w:rPr>
          <w:rFonts w:ascii="宋体" w:hAnsi="宋体"/>
          <w:szCs w:val="24"/>
        </w:rPr>
        <w:t>、增加产量</w:t>
      </w:r>
      <w:r>
        <w:rPr>
          <w:rFonts w:ascii="宋体" w:hAnsi="宋体" w:hint="eastAsia"/>
          <w:szCs w:val="24"/>
        </w:rPr>
        <w:t>、</w:t>
      </w:r>
      <w:r>
        <w:rPr>
          <w:rFonts w:ascii="宋体" w:hAnsi="宋体"/>
          <w:szCs w:val="24"/>
        </w:rPr>
        <w:t>提高</w:t>
      </w:r>
      <w:r>
        <w:rPr>
          <w:rFonts w:ascii="宋体" w:hAnsi="宋体" w:hint="eastAsia"/>
        </w:rPr>
        <w:t>农户</w:t>
      </w:r>
      <w:r>
        <w:rPr>
          <w:rFonts w:ascii="宋体" w:hAnsi="宋体"/>
          <w:szCs w:val="24"/>
        </w:rPr>
        <w:t>收入具有不可或缺的重要意义。</w:t>
      </w:r>
    </w:p>
    <w:p w14:paraId="5960347A" w14:textId="77777777" w:rsidR="00936C3B" w:rsidRDefault="00936C3B" w:rsidP="00936C3B">
      <w:pPr>
        <w:pStyle w:val="2"/>
        <w:ind w:firstLineChars="0" w:firstLine="482"/>
        <w:rPr>
          <w:rFonts w:eastAsia="宋体"/>
        </w:rPr>
      </w:pPr>
      <w:bookmarkStart w:id="3" w:name="_Toc34748041"/>
      <w:r>
        <w:rPr>
          <w:rFonts w:hint="eastAsia"/>
        </w:rPr>
        <w:t>1</w:t>
      </w:r>
      <w:r>
        <w:t xml:space="preserve">.2 </w:t>
      </w:r>
      <w:r>
        <w:rPr>
          <w:rFonts w:hint="eastAsia"/>
        </w:rPr>
        <w:t>农业物联网的国内外研究现状</w:t>
      </w:r>
      <w:bookmarkEnd w:id="3"/>
    </w:p>
    <w:p w14:paraId="5ACA1418" w14:textId="77777777" w:rsidR="00936C3B" w:rsidRDefault="00936C3B" w:rsidP="00936C3B">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1"/>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14:paraId="1571CC84" w14:textId="77777777" w:rsidR="00936C3B" w:rsidRDefault="00936C3B" w:rsidP="00936C3B">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14:paraId="49BF97BA" w14:textId="77777777" w:rsidR="00936C3B" w:rsidRDefault="00936C3B" w:rsidP="00936C3B">
      <w:pPr>
        <w:pStyle w:val="2"/>
        <w:ind w:firstLine="480"/>
      </w:pPr>
      <w:bookmarkStart w:id="4" w:name="_Toc34748042"/>
      <w:r>
        <w:rPr>
          <w:rFonts w:hint="eastAsia"/>
        </w:rPr>
        <w:t>1</w:t>
      </w:r>
      <w:r>
        <w:t>.3 设计研究内容</w:t>
      </w:r>
      <w:bookmarkEnd w:id="4"/>
    </w:p>
    <w:p w14:paraId="562CA81D" w14:textId="77777777" w:rsidR="00936C3B" w:rsidRDefault="00936C3B" w:rsidP="00936C3B">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14:paraId="0A3A4FCF" w14:textId="77777777" w:rsidR="00936C3B" w:rsidRDefault="00936C3B" w:rsidP="00936C3B">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14:paraId="7A14618E" w14:textId="77777777" w:rsidR="00936C3B" w:rsidRDefault="00936C3B" w:rsidP="00936C3B">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14:paraId="7AEF8EFA" w14:textId="77777777" w:rsidR="00936C3B" w:rsidRDefault="00936C3B" w:rsidP="00936C3B">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14:paraId="534CF98A" w14:textId="77777777" w:rsidR="00936C3B" w:rsidRDefault="00936C3B" w:rsidP="00936C3B">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14:paraId="4B0E128D" w14:textId="77777777" w:rsidR="00936C3B" w:rsidRDefault="00936C3B" w:rsidP="00936C3B">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14:paraId="75EA88E1" w14:textId="77777777" w:rsidR="00936C3B" w:rsidRDefault="00936C3B" w:rsidP="00936C3B">
      <w:pPr>
        <w:pStyle w:val="2"/>
        <w:ind w:firstLine="480"/>
      </w:pPr>
      <w:bookmarkStart w:id="5" w:name="_Toc34748043"/>
      <w:r>
        <w:rPr>
          <w:rFonts w:hint="eastAsia"/>
        </w:rPr>
        <w:t>1</w:t>
      </w:r>
      <w:r>
        <w:t xml:space="preserve">.4 </w:t>
      </w:r>
      <w:r>
        <w:rPr>
          <w:rFonts w:hint="eastAsia"/>
        </w:rPr>
        <w:t>研究方法及技术路线</w:t>
      </w:r>
      <w:bookmarkEnd w:id="5"/>
    </w:p>
    <w:p w14:paraId="419221E4" w14:textId="77777777" w:rsidR="00936C3B" w:rsidRDefault="00936C3B" w:rsidP="00936C3B">
      <w:pPr>
        <w:pStyle w:val="3"/>
        <w:ind w:firstLine="480"/>
      </w:pPr>
      <w:bookmarkStart w:id="6" w:name="_Toc34748044"/>
      <w:r>
        <w:rPr>
          <w:rFonts w:hint="eastAsia"/>
        </w:rPr>
        <w:t>1</w:t>
      </w:r>
      <w:r>
        <w:t xml:space="preserve">.4.1 </w:t>
      </w:r>
      <w:r>
        <w:rPr>
          <w:rFonts w:hint="eastAsia"/>
        </w:rPr>
        <w:t>研究方法</w:t>
      </w:r>
      <w:bookmarkEnd w:id="6"/>
    </w:p>
    <w:p w14:paraId="1E2AEEF0" w14:textId="77777777" w:rsidR="00936C3B" w:rsidRDefault="00936C3B" w:rsidP="00936C3B">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14:paraId="701D2F1F" w14:textId="77777777" w:rsidR="00936C3B" w:rsidRDefault="00936C3B" w:rsidP="00936C3B">
      <w:pPr>
        <w:ind w:firstLineChars="200" w:firstLine="480"/>
        <w:rPr>
          <w:rFonts w:ascii="宋体" w:hAnsi="宋体"/>
        </w:rPr>
      </w:pPr>
      <w:r>
        <w:rPr>
          <w:rFonts w:ascii="宋体" w:hAnsi="宋体" w:hint="eastAsia"/>
        </w:rPr>
        <w:t>通过采用上述方法能够很好的研究问题，具体如下：</w:t>
      </w:r>
    </w:p>
    <w:p w14:paraId="2AA5B279" w14:textId="77777777" w:rsidR="00936C3B" w:rsidRDefault="00936C3B" w:rsidP="00936C3B">
      <w:pPr>
        <w:ind w:firstLineChars="200" w:firstLine="480"/>
        <w:rPr>
          <w:rFonts w:ascii="宋体" w:hAnsi="宋体"/>
        </w:rPr>
      </w:pPr>
      <w:r>
        <w:rPr>
          <w:rFonts w:ascii="宋体" w:hAnsi="宋体" w:hint="eastAsia"/>
        </w:rPr>
        <w:t>（1）采用文献资料法分析农业监测控制系统的研究背景及意义、国内外应用研究现状。</w:t>
      </w:r>
    </w:p>
    <w:p w14:paraId="31BC8953" w14:textId="77777777" w:rsidR="00936C3B" w:rsidRDefault="00936C3B" w:rsidP="00936C3B">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14:paraId="28ED05ED" w14:textId="77777777" w:rsidR="00936C3B" w:rsidRDefault="00936C3B" w:rsidP="00936C3B">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14:paraId="28092798" w14:textId="77777777" w:rsidR="00936C3B" w:rsidRDefault="00936C3B" w:rsidP="00936C3B">
      <w:pPr>
        <w:pStyle w:val="3"/>
        <w:ind w:firstLine="480"/>
      </w:pPr>
      <w:bookmarkStart w:id="7" w:name="_Toc34748045"/>
      <w:r>
        <w:t xml:space="preserve">1.4.2 </w:t>
      </w:r>
      <w:r>
        <w:rPr>
          <w:rFonts w:hint="eastAsia"/>
        </w:rPr>
        <w:t>技术路线</w:t>
      </w:r>
      <w:bookmarkEnd w:id="7"/>
    </w:p>
    <w:p w14:paraId="0240CB8A" w14:textId="77777777" w:rsidR="00936C3B" w:rsidRDefault="00936C3B" w:rsidP="00936C3B">
      <w:pPr>
        <w:ind w:firstLineChars="200" w:firstLine="480"/>
        <w:rPr>
          <w:rFonts w:ascii="宋体" w:hAnsi="宋体"/>
          <w:szCs w:val="24"/>
        </w:rPr>
      </w:pPr>
      <w:r>
        <w:rPr>
          <w:rFonts w:ascii="宋体" w:hAnsi="宋体"/>
          <w:szCs w:val="24"/>
        </w:rPr>
        <w:t>本设计的技术路线如图 1-1 所示</w:t>
      </w:r>
    </w:p>
    <w:p w14:paraId="0ACD0E08" w14:textId="77777777" w:rsidR="00936C3B" w:rsidRDefault="00936C3B" w:rsidP="00936C3B">
      <w:r>
        <w:rPr>
          <w:rFonts w:ascii="宋体" w:hAnsi="宋体" w:hint="eastAsia"/>
          <w:noProof/>
        </w:rPr>
        <w:drawing>
          <wp:inline distT="0" distB="0" distL="0" distR="0" wp14:anchorId="0B0401DF" wp14:editId="33C88BD3">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14:paraId="779FF26A" w14:textId="77777777" w:rsidR="00936C3B" w:rsidRPr="00140F7A" w:rsidRDefault="00936C3B" w:rsidP="00936C3B">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14:paraId="4E23D578" w14:textId="77777777" w:rsidR="00936C3B" w:rsidRDefault="00936C3B" w:rsidP="00936C3B">
      <w:pPr>
        <w:pStyle w:val="2"/>
        <w:ind w:firstLine="480"/>
      </w:pPr>
      <w:bookmarkStart w:id="8" w:name="_Toc34748046"/>
      <w:r>
        <w:rPr>
          <w:rFonts w:hint="eastAsia"/>
        </w:rPr>
        <w:lastRenderedPageBreak/>
        <w:t>1</w:t>
      </w:r>
      <w:r>
        <w:t xml:space="preserve">.5 </w:t>
      </w:r>
      <w:r>
        <w:rPr>
          <w:rFonts w:hint="eastAsia"/>
        </w:rPr>
        <w:t>系统的组成</w:t>
      </w:r>
      <w:bookmarkEnd w:id="8"/>
    </w:p>
    <w:p w14:paraId="4FC128CC" w14:textId="77777777" w:rsidR="00936C3B" w:rsidRDefault="00936C3B" w:rsidP="00936C3B">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14:paraId="4046E989" w14:textId="77777777" w:rsidR="00936C3B" w:rsidRDefault="00936C3B" w:rsidP="00936C3B">
      <w:pPr>
        <w:widowControl/>
        <w:shd w:val="clear" w:color="auto" w:fill="FFFFFF"/>
        <w:ind w:firstLine="200"/>
        <w:jc w:val="left"/>
        <w:rPr>
          <w:rFonts w:ascii="宋体" w:hAnsi="宋体" w:cs="宋体"/>
          <w:color w:val="383838"/>
          <w:kern w:val="0"/>
          <w:szCs w:val="24"/>
        </w:rPr>
      </w:pPr>
      <w:r>
        <w:rPr>
          <w:noProof/>
        </w:rPr>
        <w:drawing>
          <wp:inline distT="0" distB="0" distL="0" distR="0" wp14:anchorId="2FA8DFE4" wp14:editId="7CA1F72E">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14:paraId="7B79F4EC" w14:textId="77777777" w:rsidR="00936C3B" w:rsidRPr="00AE657D" w:rsidRDefault="00936C3B" w:rsidP="00936C3B">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14:paraId="10B5FEDE" w14:textId="77777777" w:rsidR="00936C3B" w:rsidRDefault="00936C3B" w:rsidP="00936C3B"/>
    <w:p w14:paraId="30FF4B50" w14:textId="77777777" w:rsidR="00936C3B" w:rsidRDefault="00936C3B" w:rsidP="00936C3B"/>
    <w:p w14:paraId="4CF90C89" w14:textId="77777777" w:rsidR="00936C3B" w:rsidRDefault="00936C3B" w:rsidP="00936C3B"/>
    <w:p w14:paraId="0962C0C2" w14:textId="77777777" w:rsidR="00936C3B" w:rsidRDefault="00936C3B" w:rsidP="00936C3B"/>
    <w:p w14:paraId="2C8995EA" w14:textId="77777777" w:rsidR="00936C3B" w:rsidRDefault="00936C3B" w:rsidP="00936C3B"/>
    <w:p w14:paraId="3548F7C4" w14:textId="77777777" w:rsidR="00936C3B" w:rsidRDefault="00936C3B" w:rsidP="00936C3B"/>
    <w:p w14:paraId="4B55F82A" w14:textId="77777777" w:rsidR="00936C3B" w:rsidRDefault="00936C3B" w:rsidP="00936C3B"/>
    <w:p w14:paraId="3C1E348E" w14:textId="77777777" w:rsidR="00936C3B" w:rsidRDefault="00936C3B" w:rsidP="00936C3B"/>
    <w:p w14:paraId="6DD3087F" w14:textId="77777777" w:rsidR="00936C3B" w:rsidRDefault="00936C3B" w:rsidP="00936C3B"/>
    <w:p w14:paraId="53F9D2F7" w14:textId="77777777" w:rsidR="00936C3B" w:rsidRDefault="00936C3B" w:rsidP="00936C3B"/>
    <w:p w14:paraId="321F3E0D" w14:textId="77777777" w:rsidR="00936C3B" w:rsidRDefault="00936C3B" w:rsidP="00936C3B"/>
    <w:p w14:paraId="739C36E9" w14:textId="77777777" w:rsidR="00936C3B" w:rsidRDefault="00936C3B" w:rsidP="00936C3B"/>
    <w:p w14:paraId="4AF37FB5" w14:textId="77777777" w:rsidR="00936C3B" w:rsidRDefault="00936C3B" w:rsidP="00936C3B"/>
    <w:p w14:paraId="7A770E5A" w14:textId="77777777" w:rsidR="00936C3B" w:rsidRDefault="00936C3B" w:rsidP="00936C3B"/>
    <w:p w14:paraId="446E9D76" w14:textId="77777777" w:rsidR="00936C3B" w:rsidRDefault="00936C3B" w:rsidP="00936C3B"/>
    <w:p w14:paraId="629BA0FD" w14:textId="77777777" w:rsidR="00936C3B" w:rsidRDefault="00936C3B" w:rsidP="00936C3B"/>
    <w:p w14:paraId="077C040C" w14:textId="77777777" w:rsidR="00936C3B" w:rsidRDefault="00936C3B" w:rsidP="00936C3B"/>
    <w:p w14:paraId="3BB3F6AF" w14:textId="77777777" w:rsidR="00936C3B" w:rsidRDefault="00936C3B" w:rsidP="00936C3B">
      <w:pPr>
        <w:pStyle w:val="11"/>
      </w:pPr>
      <w:bookmarkStart w:id="9" w:name="_Toc34748047"/>
      <w:r>
        <w:rPr>
          <w:rFonts w:hint="eastAsia"/>
        </w:rPr>
        <w:t>2</w:t>
      </w:r>
      <w:r>
        <w:t>.</w:t>
      </w:r>
      <w:r>
        <w:rPr>
          <w:rFonts w:hint="eastAsia"/>
        </w:rPr>
        <w:t>系统硬件的设计</w:t>
      </w:r>
      <w:bookmarkEnd w:id="9"/>
    </w:p>
    <w:p w14:paraId="020B6581" w14:textId="77777777" w:rsidR="00936C3B" w:rsidRDefault="00936C3B" w:rsidP="00936C3B">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lastRenderedPageBreak/>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14:paraId="0A41B5BF" w14:textId="77777777" w:rsidR="00936C3B" w:rsidRDefault="00936C3B" w:rsidP="00936C3B">
      <w:pPr>
        <w:widowControl/>
        <w:shd w:val="clear" w:color="auto" w:fill="FFFFFF"/>
        <w:ind w:firstLine="420"/>
        <w:jc w:val="center"/>
        <w:rPr>
          <w:rFonts w:ascii="宋体" w:hAnsi="宋体"/>
          <w:color w:val="000000"/>
          <w:szCs w:val="24"/>
        </w:rPr>
      </w:pPr>
      <w:r>
        <w:rPr>
          <w:noProof/>
        </w:rPr>
        <w:drawing>
          <wp:inline distT="0" distB="0" distL="0" distR="0" wp14:anchorId="6C94993E" wp14:editId="1BC7D158">
            <wp:extent cx="3967552" cy="195819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4826" cy="1961786"/>
                    </a:xfrm>
                    <a:prstGeom prst="rect">
                      <a:avLst/>
                    </a:prstGeom>
                    <a:noFill/>
                    <a:ln>
                      <a:noFill/>
                    </a:ln>
                  </pic:spPr>
                </pic:pic>
              </a:graphicData>
            </a:graphic>
          </wp:inline>
        </w:drawing>
      </w:r>
    </w:p>
    <w:p w14:paraId="15E6167D" w14:textId="77777777" w:rsidR="00936C3B" w:rsidRPr="00AE657D" w:rsidRDefault="00936C3B" w:rsidP="00936C3B">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14:paraId="36F9896D" w14:textId="77777777" w:rsidR="00936C3B" w:rsidRDefault="00936C3B" w:rsidP="00936C3B">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14:paraId="1E19E4E4" w14:textId="77777777" w:rsidR="00936C3B" w:rsidRDefault="00936C3B" w:rsidP="00936C3B">
      <w:pPr>
        <w:pStyle w:val="2"/>
        <w:ind w:firstLine="480"/>
        <w:rPr>
          <w:rFonts w:cs="宋体"/>
          <w:color w:val="383838"/>
          <w:kern w:val="0"/>
        </w:rPr>
      </w:pPr>
      <w:bookmarkStart w:id="10" w:name="_Toc34748048"/>
      <w:r>
        <w:t xml:space="preserve">2.1 </w:t>
      </w:r>
      <w:r>
        <w:rPr>
          <w:rFonts w:hint="eastAsia"/>
        </w:rPr>
        <w:t>S</w:t>
      </w:r>
      <w:r>
        <w:t>TM32</w:t>
      </w:r>
      <w:r>
        <w:rPr>
          <w:rFonts w:hint="eastAsia"/>
        </w:rPr>
        <w:t>单片机</w:t>
      </w:r>
      <w:bookmarkEnd w:id="10"/>
    </w:p>
    <w:p w14:paraId="626EC928" w14:textId="77777777" w:rsidR="00936C3B" w:rsidRDefault="00936C3B" w:rsidP="00936C3B">
      <w:pPr>
        <w:pStyle w:val="3"/>
        <w:ind w:firstLine="480"/>
      </w:pPr>
      <w:bookmarkStart w:id="11" w:name="_Toc34748049"/>
      <w:r>
        <w:t xml:space="preserve">2.1.1 </w:t>
      </w:r>
      <w:r>
        <w:rPr>
          <w:rFonts w:hint="eastAsia"/>
        </w:rPr>
        <w:t>单片机选型</w:t>
      </w:r>
      <w:bookmarkEnd w:id="11"/>
    </w:p>
    <w:p w14:paraId="4F27E490" w14:textId="77777777" w:rsidR="00936C3B" w:rsidRDefault="00936C3B" w:rsidP="00936C3B">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将运算器、控制器、存储器和各种输入输出接口等计算机的主要部件集成在一块芯片上,就能得到一个单芯片的微型计算机,它虽然只是一个芯片,但在组成和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具有了计算机系统的特点,因此称之为单片微型计算机简称单片机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Pr>
          <w:rFonts w:ascii="宋体" w:hAnsi="宋体" w:cs="宋体"/>
          <w:color w:val="383838"/>
          <w:kern w:val="0"/>
          <w:vertAlign w:val="superscript"/>
        </w:rPr>
        <w:t>[7]</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14:paraId="48784AC5" w14:textId="77777777" w:rsidR="00936C3B" w:rsidRPr="00AE657D" w:rsidRDefault="00936C3B" w:rsidP="00936C3B">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8"/>
        <w:tblW w:w="0" w:type="auto"/>
        <w:tblBorders>
          <w:left w:val="none" w:sz="0" w:space="0" w:color="auto"/>
          <w:right w:val="none" w:sz="0" w:space="0" w:color="auto"/>
        </w:tblBorders>
        <w:tblLook w:val="04A0" w:firstRow="1" w:lastRow="0" w:firstColumn="1" w:lastColumn="0" w:noHBand="0" w:noVBand="1"/>
      </w:tblPr>
      <w:tblGrid>
        <w:gridCol w:w="1776"/>
        <w:gridCol w:w="2531"/>
        <w:gridCol w:w="1863"/>
        <w:gridCol w:w="2136"/>
      </w:tblGrid>
      <w:tr w:rsidR="00936C3B" w14:paraId="28B7E55A" w14:textId="77777777" w:rsidTr="005566F3">
        <w:tc>
          <w:tcPr>
            <w:tcW w:w="1296" w:type="dxa"/>
          </w:tcPr>
          <w:p w14:paraId="49D934F8"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名称</w:t>
            </w:r>
          </w:p>
        </w:tc>
        <w:tc>
          <w:tcPr>
            <w:tcW w:w="3235" w:type="dxa"/>
          </w:tcPr>
          <w:p w14:paraId="2CD1D9EC"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特点/缺点</w:t>
            </w:r>
          </w:p>
        </w:tc>
        <w:tc>
          <w:tcPr>
            <w:tcW w:w="2273" w:type="dxa"/>
          </w:tcPr>
          <w:p w14:paraId="09A205AF"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应用范围</w:t>
            </w:r>
          </w:p>
        </w:tc>
        <w:tc>
          <w:tcPr>
            <w:tcW w:w="1492" w:type="dxa"/>
          </w:tcPr>
          <w:p w14:paraId="27C0C0F9"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代表产品</w:t>
            </w:r>
          </w:p>
        </w:tc>
      </w:tr>
      <w:tr w:rsidR="00936C3B" w14:paraId="7ED5F340" w14:textId="77777777" w:rsidTr="005566F3">
        <w:trPr>
          <w:trHeight w:val="946"/>
        </w:trPr>
        <w:tc>
          <w:tcPr>
            <w:tcW w:w="1296" w:type="dxa"/>
          </w:tcPr>
          <w:p w14:paraId="31E67FD1"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14:paraId="72C251C2"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特点：操作简单、价格低廉</w:t>
            </w:r>
          </w:p>
          <w:p w14:paraId="23C781B4"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14:paraId="37C7A48B"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01002D49"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936C3B" w14:paraId="1047381A" w14:textId="77777777" w:rsidTr="005566F3">
        <w:trPr>
          <w:trHeight w:val="1271"/>
        </w:trPr>
        <w:tc>
          <w:tcPr>
            <w:tcW w:w="1296" w:type="dxa"/>
          </w:tcPr>
          <w:p w14:paraId="70E1E51F"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14:paraId="251FB9D8"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特点：低功耗、速度快</w:t>
            </w:r>
          </w:p>
          <w:p w14:paraId="4D295661"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lastRenderedPageBreak/>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14:paraId="45E3A8F2"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4D4D4D"/>
                <w:szCs w:val="24"/>
                <w:shd w:val="clear" w:color="auto" w:fill="FFFFFF"/>
              </w:rPr>
              <w:lastRenderedPageBreak/>
              <w:t>在低功耗及超低功耗的</w:t>
            </w:r>
            <w:r>
              <w:rPr>
                <w:rFonts w:ascii="宋体" w:hAnsi="宋体" w:hint="eastAsia"/>
                <w:color w:val="4D4D4D"/>
                <w:szCs w:val="24"/>
                <w:shd w:val="clear" w:color="auto" w:fill="FFFFFF"/>
              </w:rPr>
              <w:lastRenderedPageBreak/>
              <w:t>工业场合应用的比较多</w:t>
            </w:r>
          </w:p>
        </w:tc>
        <w:tc>
          <w:tcPr>
            <w:tcW w:w="1492" w:type="dxa"/>
          </w:tcPr>
          <w:p w14:paraId="49D5205C"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lastRenderedPageBreak/>
              <w:t>MSP430F系列等</w:t>
            </w:r>
          </w:p>
        </w:tc>
      </w:tr>
      <w:tr w:rsidR="00936C3B" w14:paraId="36778D24" w14:textId="77777777" w:rsidTr="005566F3">
        <w:trPr>
          <w:trHeight w:val="1411"/>
        </w:trPr>
        <w:tc>
          <w:tcPr>
            <w:tcW w:w="1296" w:type="dxa"/>
          </w:tcPr>
          <w:p w14:paraId="173FE649"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P</w:t>
            </w:r>
            <w:r>
              <w:rPr>
                <w:rFonts w:ascii="宋体" w:hAnsi="宋体" w:cs="宋体"/>
                <w:color w:val="383838"/>
                <w:szCs w:val="24"/>
              </w:rPr>
              <w:t>IC</w:t>
            </w:r>
            <w:r>
              <w:rPr>
                <w:rFonts w:ascii="宋体" w:hAnsi="宋体" w:cs="宋体" w:hint="eastAsia"/>
                <w:color w:val="383838"/>
                <w:szCs w:val="24"/>
              </w:rPr>
              <w:t>单片机</w:t>
            </w:r>
          </w:p>
        </w:tc>
        <w:tc>
          <w:tcPr>
            <w:tcW w:w="3235" w:type="dxa"/>
          </w:tcPr>
          <w:p w14:paraId="097231C6" w14:textId="77777777" w:rsidR="00936C3B" w:rsidRDefault="00936C3B" w:rsidP="005566F3">
            <w:pPr>
              <w:widowControl/>
              <w:ind w:firstLine="480"/>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14:paraId="7CEC35B1"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14:paraId="0CD4D36C" w14:textId="77777777" w:rsidR="00936C3B" w:rsidRDefault="00936C3B" w:rsidP="005566F3">
            <w:pPr>
              <w:widowControl/>
              <w:ind w:firstLine="480"/>
              <w:jc w:val="center"/>
              <w:rPr>
                <w:rFonts w:ascii="宋体" w:hAnsi="宋体"/>
                <w:color w:val="333333"/>
                <w:szCs w:val="24"/>
                <w:shd w:val="clear" w:color="auto" w:fill="FFFFFF"/>
              </w:rPr>
            </w:pPr>
          </w:p>
          <w:p w14:paraId="5BBF7D1F"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14:paraId="5C2FF284" w14:textId="77777777" w:rsidR="00936C3B" w:rsidRDefault="00936C3B" w:rsidP="005566F3">
            <w:pPr>
              <w:widowControl/>
              <w:ind w:firstLine="480"/>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936C3B" w14:paraId="657C72AC" w14:textId="77777777" w:rsidTr="005566F3">
        <w:trPr>
          <w:trHeight w:val="1275"/>
        </w:trPr>
        <w:tc>
          <w:tcPr>
            <w:tcW w:w="1296" w:type="dxa"/>
          </w:tcPr>
          <w:p w14:paraId="236E7A18"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14:paraId="604EA04A"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特点：高性能、高速度、低功耗</w:t>
            </w:r>
          </w:p>
          <w:p w14:paraId="43683237"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14:paraId="0F5B4113" w14:textId="77777777" w:rsidR="00936C3B" w:rsidRDefault="00936C3B" w:rsidP="005566F3">
            <w:pPr>
              <w:widowControl/>
              <w:ind w:firstLine="480"/>
              <w:jc w:val="center"/>
              <w:rPr>
                <w:rFonts w:ascii="宋体" w:hAnsi="宋体" w:cs="Arial"/>
                <w:color w:val="333333"/>
                <w:szCs w:val="24"/>
                <w:shd w:val="clear" w:color="auto" w:fill="FFFFFF"/>
              </w:rPr>
            </w:pPr>
          </w:p>
          <w:p w14:paraId="3ADC2841" w14:textId="77777777" w:rsidR="00936C3B" w:rsidRDefault="00936C3B" w:rsidP="005566F3">
            <w:pPr>
              <w:widowControl/>
              <w:ind w:firstLine="480"/>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14:paraId="2B0121DA"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936C3B" w14:paraId="733A25E8" w14:textId="77777777" w:rsidTr="005566F3">
        <w:trPr>
          <w:trHeight w:val="1393"/>
        </w:trPr>
        <w:tc>
          <w:tcPr>
            <w:tcW w:w="1296" w:type="dxa"/>
          </w:tcPr>
          <w:p w14:paraId="72481F73"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14:paraId="53EB7F5A" w14:textId="77777777" w:rsidR="00936C3B" w:rsidRDefault="00936C3B" w:rsidP="005566F3">
            <w:pPr>
              <w:widowControl/>
              <w:ind w:firstLine="480"/>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14:paraId="0C819436" w14:textId="77777777" w:rsidR="00936C3B" w:rsidRDefault="00936C3B" w:rsidP="005566F3">
            <w:pPr>
              <w:widowControl/>
              <w:ind w:firstLine="480"/>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14:paraId="621FA066"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72595F83" w14:textId="77777777" w:rsidR="00936C3B" w:rsidRDefault="00936C3B" w:rsidP="005566F3">
            <w:pPr>
              <w:widowControl/>
              <w:ind w:firstLine="480"/>
              <w:jc w:val="center"/>
              <w:rPr>
                <w:rFonts w:ascii="宋体" w:hAnsi="宋体"/>
                <w:color w:val="4D4D4D"/>
                <w:szCs w:val="24"/>
                <w:shd w:val="clear" w:color="auto" w:fill="FFFFFF"/>
              </w:rPr>
            </w:pPr>
          </w:p>
          <w:p w14:paraId="69B22B75"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4D4D4D"/>
                <w:szCs w:val="24"/>
                <w:shd w:val="clear" w:color="auto" w:fill="FFFFFF"/>
              </w:rPr>
              <w:t>STC12C2052AD</w:t>
            </w:r>
          </w:p>
        </w:tc>
      </w:tr>
      <w:tr w:rsidR="00936C3B" w14:paraId="6E63FE4B" w14:textId="77777777" w:rsidTr="005566F3">
        <w:trPr>
          <w:trHeight w:val="852"/>
        </w:trPr>
        <w:tc>
          <w:tcPr>
            <w:tcW w:w="1296" w:type="dxa"/>
          </w:tcPr>
          <w:p w14:paraId="18CD1F88"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14:paraId="103F6DC4" w14:textId="77777777" w:rsidR="00936C3B" w:rsidRDefault="00936C3B" w:rsidP="005566F3">
            <w:pPr>
              <w:widowControl/>
              <w:ind w:firstLine="480"/>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14:paraId="6C62A502" w14:textId="77777777" w:rsidR="00936C3B" w:rsidRDefault="00936C3B" w:rsidP="005566F3">
            <w:pPr>
              <w:widowControl/>
              <w:ind w:firstLine="480"/>
              <w:rPr>
                <w:rFonts w:ascii="宋体" w:hAnsi="宋体" w:cs="宋体"/>
                <w:color w:val="383838"/>
                <w:szCs w:val="24"/>
              </w:rPr>
            </w:pPr>
            <w:r>
              <w:rPr>
                <w:rFonts w:ascii="宋体" w:hAnsi="宋体" w:cs="宋体" w:hint="eastAsia"/>
                <w:color w:val="383838"/>
                <w:szCs w:val="24"/>
              </w:rPr>
              <w:t>主要应用在汽车领域</w:t>
            </w:r>
          </w:p>
        </w:tc>
        <w:tc>
          <w:tcPr>
            <w:tcW w:w="1492" w:type="dxa"/>
          </w:tcPr>
          <w:p w14:paraId="1F612F65" w14:textId="77777777" w:rsidR="00936C3B" w:rsidRDefault="00936C3B" w:rsidP="005566F3">
            <w:pPr>
              <w:widowControl/>
              <w:ind w:firstLine="480"/>
              <w:rPr>
                <w:rFonts w:ascii="宋体" w:hAnsi="宋体" w:cs="宋体"/>
                <w:color w:val="383838"/>
                <w:szCs w:val="24"/>
              </w:rPr>
            </w:pPr>
            <w:r>
              <w:rPr>
                <w:rFonts w:ascii="宋体" w:hAnsi="宋体" w:hint="eastAsia"/>
                <w:color w:val="4D4D4D"/>
                <w:szCs w:val="24"/>
                <w:shd w:val="clear" w:color="auto" w:fill="FFFFFF"/>
              </w:rPr>
              <w:t>MC9S12G系列</w:t>
            </w:r>
          </w:p>
        </w:tc>
      </w:tr>
      <w:tr w:rsidR="00936C3B" w14:paraId="1D3A6902" w14:textId="77777777" w:rsidTr="005566F3">
        <w:trPr>
          <w:trHeight w:val="857"/>
        </w:trPr>
        <w:tc>
          <w:tcPr>
            <w:tcW w:w="1296" w:type="dxa"/>
          </w:tcPr>
          <w:p w14:paraId="0D1F83D4"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14:paraId="0D1103CE" w14:textId="77777777" w:rsidR="00936C3B" w:rsidRDefault="00936C3B" w:rsidP="005566F3">
            <w:pPr>
              <w:widowControl/>
              <w:ind w:firstLine="480"/>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14:paraId="60CBBA9E" w14:textId="77777777" w:rsidR="00936C3B" w:rsidRDefault="00936C3B" w:rsidP="005566F3">
            <w:pPr>
              <w:widowControl/>
              <w:ind w:firstLine="480"/>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14:paraId="02C335DD" w14:textId="77777777" w:rsidR="00936C3B" w:rsidRDefault="00936C3B" w:rsidP="005566F3">
            <w:pPr>
              <w:widowControl/>
              <w:ind w:firstLine="480"/>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14:paraId="15F6196F" w14:textId="77777777" w:rsidR="00936C3B" w:rsidRDefault="00936C3B" w:rsidP="005566F3">
            <w:pPr>
              <w:widowControl/>
              <w:ind w:firstLine="480"/>
              <w:jc w:val="center"/>
              <w:rPr>
                <w:rFonts w:ascii="宋体" w:hAnsi="宋体" w:cs="宋体"/>
                <w:color w:val="383838"/>
                <w:szCs w:val="24"/>
              </w:rPr>
            </w:pPr>
            <w:r>
              <w:rPr>
                <w:rFonts w:ascii="宋体" w:hAnsi="宋体" w:hint="eastAsia"/>
                <w:color w:val="4D4D4D"/>
                <w:szCs w:val="24"/>
                <w:shd w:val="clear" w:color="auto" w:fill="FFFFFF"/>
              </w:rPr>
              <w:t>系列</w:t>
            </w:r>
          </w:p>
        </w:tc>
      </w:tr>
    </w:tbl>
    <w:p w14:paraId="64DB2640" w14:textId="77777777" w:rsidR="00936C3B" w:rsidRDefault="00936C3B" w:rsidP="00936C3B">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我们不难看出，七款主流的单片机不管是性能还是应用领域都有所或多或少的差异，但是综合来看S</w:t>
      </w:r>
      <w:r>
        <w:rPr>
          <w:rFonts w:ascii="宋体" w:hAnsi="宋体" w:cs="宋体"/>
          <w:color w:val="383838"/>
          <w:kern w:val="0"/>
        </w:rPr>
        <w:t>TM32</w:t>
      </w:r>
      <w:r>
        <w:rPr>
          <w:rFonts w:ascii="宋体" w:hAnsi="宋体" w:cs="宋体" w:hint="eastAsia"/>
          <w:color w:val="383838"/>
          <w:kern w:val="0"/>
        </w:rPr>
        <w:t>系列的单片机，不仅目前市场价位非常低，而且其拥有丰富的外设接口、大型存储空间，使得该款单片机具有强大扩展和存储功能。最为关键的是，该款单片机技术成熟，所以这款单片机有丰富的资料可以查阅，这大大节约了开发的成本。故选择S</w:t>
      </w:r>
      <w:r>
        <w:rPr>
          <w:rFonts w:ascii="宋体" w:hAnsi="宋体" w:cs="宋体"/>
          <w:color w:val="383838"/>
          <w:kern w:val="0"/>
        </w:rPr>
        <w:t>TM32</w:t>
      </w:r>
      <w:r>
        <w:rPr>
          <w:rFonts w:ascii="宋体" w:hAnsi="宋体" w:cs="宋体" w:hint="eastAsia"/>
          <w:color w:val="383838"/>
          <w:kern w:val="0"/>
        </w:rPr>
        <w:t>系列的单片机。</w:t>
      </w:r>
    </w:p>
    <w:p w14:paraId="46574BC0" w14:textId="77777777" w:rsidR="00936C3B" w:rsidRDefault="00936C3B" w:rsidP="00936C3B">
      <w:pPr>
        <w:pStyle w:val="3"/>
        <w:ind w:firstLine="480"/>
        <w:rPr>
          <w:rFonts w:eastAsia="宋体"/>
        </w:rPr>
      </w:pPr>
      <w:bookmarkStart w:id="12" w:name="_Toc34748050"/>
      <w:r>
        <w:rPr>
          <w:rFonts w:hint="eastAsia"/>
        </w:rPr>
        <w:t>2</w:t>
      </w:r>
      <w:r>
        <w:t>.1.2 STM32F103C8T</w:t>
      </w:r>
      <w:r>
        <w:rPr>
          <w:rFonts w:hint="eastAsia"/>
        </w:rPr>
        <w:t>6芯片简介</w:t>
      </w:r>
      <w:bookmarkEnd w:id="12"/>
    </w:p>
    <w:p w14:paraId="1E01F12C" w14:textId="77777777" w:rsidR="00936C3B" w:rsidRDefault="00936C3B" w:rsidP="00936C3B">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cs="Arial"/>
          <w:color w:val="333333"/>
          <w:szCs w:val="24"/>
          <w:shd w:val="clear" w:color="auto" w:fill="FFFFFF"/>
        </w:rPr>
        <w:t>STM32F103C8T6是一款基于ARM Cortex-M3内核</w:t>
      </w:r>
      <w:r>
        <w:rPr>
          <w:rFonts w:ascii="宋体" w:hAnsi="宋体"/>
          <w:szCs w:val="24"/>
        </w:rPr>
        <w:t>STM32</w:t>
      </w:r>
      <w:r>
        <w:rPr>
          <w:rFonts w:ascii="宋体" w:hAnsi="宋体" w:cs="Arial"/>
          <w:color w:val="333333"/>
          <w:szCs w:val="24"/>
          <w:shd w:val="clear" w:color="auto" w:fill="FFFFFF"/>
        </w:rPr>
        <w:t>系列的32位的微控制器，程序存储器容量是64KB，</w:t>
      </w:r>
      <w:r>
        <w:rPr>
          <w:rFonts w:ascii="宋体" w:hAnsi="宋体"/>
          <w:color w:val="000000"/>
          <w:szCs w:val="24"/>
        </w:rPr>
        <w:t>包含2个12位的ADC、 3</w:t>
      </w:r>
      <w:r>
        <w:rPr>
          <w:rFonts w:ascii="宋体" w:hAnsi="宋体"/>
          <w:color w:val="000000"/>
          <w:szCs w:val="24"/>
        </w:rPr>
        <w:lastRenderedPageBreak/>
        <w:t>个通用16位定时器和1个PWM定时器，还包含标准和先进的通信接口：多达2个I2C接口和SPI接口、3个USART接口、一个USB接口和一个CAN接口。</w:t>
      </w:r>
      <w:r>
        <w:rPr>
          <w:rFonts w:ascii="宋体" w:hAnsi="宋体" w:hint="eastAsia"/>
          <w:color w:val="000000"/>
          <w:szCs w:val="24"/>
        </w:rPr>
        <w:t>且由于其性价比很高，故可以完全使用其满足本设计的所有需求。</w:t>
      </w:r>
    </w:p>
    <w:p w14:paraId="4B8DF874" w14:textId="77777777" w:rsidR="00936C3B" w:rsidRDefault="00936C3B" w:rsidP="00936C3B">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14:paraId="20816152" w14:textId="77777777" w:rsidR="00936C3B" w:rsidRDefault="00936C3B" w:rsidP="00936C3B">
      <w:pPr>
        <w:widowControl/>
        <w:shd w:val="clear" w:color="auto" w:fill="FFFFFF"/>
        <w:jc w:val="center"/>
        <w:rPr>
          <w:rFonts w:ascii="宋体" w:hAnsi="宋体" w:cs="宋体"/>
          <w:color w:val="383838"/>
          <w:kern w:val="0"/>
        </w:rPr>
      </w:pPr>
      <w:r>
        <w:rPr>
          <w:noProof/>
        </w:rPr>
        <w:drawing>
          <wp:inline distT="0" distB="0" distL="0" distR="0" wp14:anchorId="5BB6CD25" wp14:editId="0EE8FCC8">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619048" cy="2752381"/>
                    </a:xfrm>
                    <a:prstGeom prst="rect">
                      <a:avLst/>
                    </a:prstGeom>
                  </pic:spPr>
                </pic:pic>
              </a:graphicData>
            </a:graphic>
          </wp:inline>
        </w:drawing>
      </w:r>
    </w:p>
    <w:p w14:paraId="1E7F3ED6" w14:textId="77777777" w:rsidR="00936C3B" w:rsidRPr="00396A08"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2</w:t>
      </w:r>
      <w:r w:rsidRPr="00396A08">
        <w:rPr>
          <w:rFonts w:ascii="宋体" w:hAnsi="宋体" w:cs="宋体"/>
          <w:color w:val="383838"/>
          <w:kern w:val="0"/>
          <w:sz w:val="21"/>
          <w:szCs w:val="21"/>
        </w:rPr>
        <w:t>-2 STM32F103C8T6</w:t>
      </w:r>
      <w:r w:rsidRPr="00396A08">
        <w:rPr>
          <w:rFonts w:ascii="宋体" w:hAnsi="宋体" w:cs="宋体" w:hint="eastAsia"/>
          <w:color w:val="383838"/>
          <w:kern w:val="0"/>
          <w:sz w:val="21"/>
          <w:szCs w:val="21"/>
        </w:rPr>
        <w:t>引脚分布</w:t>
      </w:r>
    </w:p>
    <w:p w14:paraId="129A6C7D" w14:textId="77777777" w:rsidR="00936C3B" w:rsidRDefault="00936C3B" w:rsidP="00936C3B">
      <w:pPr>
        <w:pStyle w:val="2"/>
        <w:ind w:firstLine="480"/>
      </w:pPr>
      <w:bookmarkStart w:id="13" w:name="_Toc34748051"/>
      <w:r>
        <w:rPr>
          <w:rFonts w:hint="eastAsia"/>
        </w:rPr>
        <w:t>2</w:t>
      </w:r>
      <w:r>
        <w:t>.2</w:t>
      </w:r>
      <w:r>
        <w:rPr>
          <w:rFonts w:hint="eastAsia"/>
        </w:rPr>
        <w:t>温度传感器</w:t>
      </w:r>
      <w:bookmarkEnd w:id="13"/>
    </w:p>
    <w:p w14:paraId="4940BB98" w14:textId="77777777" w:rsidR="00936C3B" w:rsidRDefault="00936C3B" w:rsidP="00936C3B">
      <w:pPr>
        <w:pStyle w:val="3"/>
        <w:ind w:firstLine="480"/>
      </w:pPr>
      <w:bookmarkStart w:id="14" w:name="_Toc34748052"/>
      <w:r>
        <w:rPr>
          <w:rFonts w:hint="eastAsia"/>
        </w:rPr>
        <w:t>2</w:t>
      </w:r>
      <w:r>
        <w:t>.2.1 DHT11</w:t>
      </w:r>
      <w:r>
        <w:rPr>
          <w:rFonts w:hint="eastAsia"/>
        </w:rPr>
        <w:t>温湿度传感器简介</w:t>
      </w:r>
      <w:bookmarkEnd w:id="14"/>
    </w:p>
    <w:p w14:paraId="53699B4C" w14:textId="77777777" w:rsidR="00936C3B" w:rsidRDefault="00936C3B" w:rsidP="00936C3B">
      <w:pPr>
        <w:widowControl/>
        <w:shd w:val="clear" w:color="auto" w:fill="FFFFFF"/>
        <w:jc w:val="left"/>
        <w:rPr>
          <w:rFonts w:ascii="宋体" w:hAnsi="宋体"/>
          <w:color w:val="000000"/>
          <w:szCs w:val="24"/>
        </w:rPr>
      </w:pPr>
      <w:r>
        <w:rPr>
          <w:rFonts w:ascii="宋体" w:hAnsi="宋体"/>
          <w:color w:val="000000"/>
          <w:szCs w:val="24"/>
        </w:rPr>
        <w:t>DHT11数字温湿度传感器是一款含有已校准数字信号输出的温湿度复合传感器。它应用专用的数字模块采集技术和温湿度传感技术，确保产品具有极高的可靠性与卓越的长期稳定性。</w:t>
      </w:r>
      <w:r>
        <w:rPr>
          <w:rFonts w:ascii="宋体" w:hAnsi="宋体" w:hint="eastAsia"/>
          <w:color w:val="000000"/>
          <w:szCs w:val="24"/>
        </w:rPr>
        <w:t>其相对湿度精度为±5%，温度为±2℃，相对湿度量程为20%～90%，温度量程为0～50℃</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_Ref34668827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[8]</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 xml:space="preserve"> </w:t>
      </w:r>
    </w:p>
    <w:p w14:paraId="15778DBA" w14:textId="77777777" w:rsidR="00936C3B" w:rsidRDefault="00936C3B" w:rsidP="00936C3B">
      <w:pPr>
        <w:widowControl/>
        <w:shd w:val="clear" w:color="auto" w:fill="FFFFFF"/>
        <w:ind w:firstLineChars="200" w:firstLine="480"/>
        <w:jc w:val="left"/>
        <w:rPr>
          <w:rFonts w:ascii="宋体" w:hAnsi="宋体"/>
          <w:color w:val="000000"/>
          <w:szCs w:val="24"/>
        </w:rPr>
      </w:pPr>
      <w:r>
        <w:rPr>
          <w:rFonts w:ascii="宋体" w:hAnsi="宋体"/>
          <w:color w:val="000000"/>
          <w:szCs w:val="24"/>
        </w:rPr>
        <w:t>传感器包括一个NTC测温元件和一个</w:t>
      </w:r>
      <w:proofErr w:type="gramStart"/>
      <w:r>
        <w:rPr>
          <w:rFonts w:ascii="宋体" w:hAnsi="宋体"/>
          <w:color w:val="000000"/>
          <w:szCs w:val="24"/>
        </w:rPr>
        <w:t>电阻式感湿元件</w:t>
      </w:r>
      <w:proofErr w:type="gramEnd"/>
      <w:r>
        <w:rPr>
          <w:rFonts w:ascii="宋体" w:hAnsi="宋体"/>
          <w:color w:val="000000"/>
          <w:szCs w:val="24"/>
        </w:rPr>
        <w:t>，并与一个高性能8位单片机相连接。</w:t>
      </w:r>
      <w:r>
        <w:rPr>
          <w:rFonts w:ascii="宋体" w:hAnsi="宋体" w:hint="eastAsia"/>
          <w:color w:val="000000"/>
          <w:szCs w:val="24"/>
        </w:rPr>
        <w:t>其内部结构图如图2</w:t>
      </w:r>
      <w:r>
        <w:rPr>
          <w:rFonts w:ascii="宋体" w:hAnsi="宋体"/>
          <w:color w:val="000000"/>
          <w:szCs w:val="24"/>
        </w:rPr>
        <w:t>-3</w:t>
      </w:r>
      <w:r>
        <w:rPr>
          <w:rFonts w:ascii="宋体" w:hAnsi="宋体" w:hint="eastAsia"/>
          <w:color w:val="000000"/>
          <w:szCs w:val="24"/>
        </w:rPr>
        <w:t>所示。</w:t>
      </w:r>
      <w:r>
        <w:rPr>
          <w:rFonts w:ascii="宋体" w:hAnsi="宋体" w:cs="Arial"/>
          <w:color w:val="333333"/>
          <w:spacing w:val="9"/>
          <w:szCs w:val="24"/>
          <w:shd w:val="clear" w:color="auto" w:fill="FFFFFF"/>
        </w:rPr>
        <w:t>DHT11内含两个重要电子元件,一是</w:t>
      </w:r>
      <w:proofErr w:type="gramStart"/>
      <w:r>
        <w:rPr>
          <w:rFonts w:ascii="宋体" w:hAnsi="宋体" w:cs="Arial"/>
          <w:color w:val="333333"/>
          <w:spacing w:val="9"/>
          <w:szCs w:val="24"/>
          <w:shd w:val="clear" w:color="auto" w:fill="FFFFFF"/>
        </w:rPr>
        <w:t>电阻式感湿元件</w:t>
      </w:r>
      <w:proofErr w:type="gramEnd"/>
      <w:r>
        <w:rPr>
          <w:rFonts w:ascii="宋体" w:hAnsi="宋体" w:cs="Arial"/>
          <w:color w:val="333333"/>
          <w:spacing w:val="9"/>
          <w:szCs w:val="24"/>
          <w:shd w:val="clear" w:color="auto" w:fill="FFFFFF"/>
        </w:rPr>
        <w:t>用于测试周围环境的湿度参数,另一个是NTC测温元件用于测试温度参数。另外,DHT11中有一块一次性可编程OTP内存,用来存放校准系数。</w:t>
      </w:r>
      <w:proofErr w:type="gramStart"/>
      <w:r>
        <w:rPr>
          <w:rFonts w:ascii="宋体" w:hAnsi="宋体" w:cs="Arial"/>
          <w:color w:val="333333"/>
          <w:spacing w:val="9"/>
          <w:szCs w:val="24"/>
          <w:shd w:val="clear" w:color="auto" w:fill="FFFFFF"/>
        </w:rPr>
        <w:t>感</w:t>
      </w:r>
      <w:proofErr w:type="gramEnd"/>
      <w:r>
        <w:rPr>
          <w:rFonts w:ascii="宋体" w:hAnsi="宋体" w:cs="Arial"/>
          <w:color w:val="333333"/>
          <w:spacing w:val="9"/>
          <w:szCs w:val="24"/>
          <w:shd w:val="clear" w:color="auto" w:fill="FFFFFF"/>
        </w:rPr>
        <w:t>湿</w:t>
      </w:r>
      <w:r>
        <w:rPr>
          <w:rFonts w:ascii="宋体" w:hAnsi="宋体" w:cs="Arial" w:hint="eastAsia"/>
          <w:color w:val="333333"/>
          <w:spacing w:val="9"/>
          <w:szCs w:val="24"/>
          <w:shd w:val="clear" w:color="auto" w:fill="FFFFFF"/>
        </w:rPr>
        <w:t>元件</w:t>
      </w:r>
      <w:r>
        <w:rPr>
          <w:rFonts w:ascii="宋体" w:hAnsi="宋体" w:cs="Arial"/>
          <w:color w:val="333333"/>
          <w:spacing w:val="9"/>
          <w:szCs w:val="24"/>
          <w:shd w:val="clear" w:color="auto" w:fill="FFFFFF"/>
        </w:rPr>
        <w:t>和测温元件检测到参数后,调用OTP中的校准系数,进而得出精准的温度湿度检测值</w:t>
      </w:r>
      <w:r>
        <w:rPr>
          <w:rFonts w:ascii="宋体" w:hAnsi="宋体"/>
          <w:color w:val="000000"/>
          <w:szCs w:val="24"/>
          <w:vertAlign w:val="superscript"/>
        </w:rPr>
        <w:fldChar w:fldCharType="begin"/>
      </w:r>
      <w:r>
        <w:rPr>
          <w:rFonts w:ascii="宋体" w:hAnsi="宋体" w:cs="Arial"/>
          <w:color w:val="333333"/>
          <w:spacing w:val="9"/>
          <w:szCs w:val="24"/>
          <w:shd w:val="clear" w:color="auto" w:fill="FFFFFF"/>
          <w:vertAlign w:val="superscript"/>
        </w:rPr>
        <w:instrText xml:space="preserve"> REF _Ref34668850 \r \h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s="Arial"/>
          <w:color w:val="333333"/>
          <w:spacing w:val="9"/>
          <w:szCs w:val="24"/>
          <w:shd w:val="clear" w:color="auto" w:fill="FFFFFF"/>
          <w:vertAlign w:val="superscript"/>
        </w:rPr>
        <w:t>[9]</w:t>
      </w:r>
      <w:r>
        <w:rPr>
          <w:rFonts w:ascii="宋体" w:hAnsi="宋体"/>
          <w:color w:val="000000"/>
          <w:szCs w:val="24"/>
          <w:vertAlign w:val="superscript"/>
        </w:rPr>
        <w:fldChar w:fldCharType="end"/>
      </w:r>
      <w:r>
        <w:rPr>
          <w:rFonts w:ascii="宋体" w:hAnsi="宋体" w:cs="Arial" w:hint="eastAsia"/>
          <w:color w:val="333333"/>
          <w:spacing w:val="9"/>
          <w:szCs w:val="24"/>
          <w:shd w:val="clear" w:color="auto" w:fill="FFFFFF"/>
        </w:rPr>
        <w:t>。</w:t>
      </w:r>
    </w:p>
    <w:p w14:paraId="2684C741" w14:textId="77777777" w:rsidR="00936C3B" w:rsidRDefault="00936C3B" w:rsidP="00936C3B">
      <w:pPr>
        <w:widowControl/>
        <w:shd w:val="clear" w:color="auto" w:fill="FFFFFF"/>
        <w:jc w:val="center"/>
        <w:rPr>
          <w:rFonts w:ascii="宋体" w:hAnsi="宋体" w:cs="宋体"/>
          <w:color w:val="383838"/>
          <w:kern w:val="0"/>
        </w:rPr>
      </w:pPr>
      <w:r>
        <w:lastRenderedPageBreak/>
        <w:t xml:space="preserve">    </w:t>
      </w:r>
      <w:r>
        <w:rPr>
          <w:noProof/>
        </w:rPr>
        <w:drawing>
          <wp:inline distT="0" distB="0" distL="0" distR="0" wp14:anchorId="1B362D32" wp14:editId="087094E9">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14:paraId="4EDCC24F" w14:textId="77777777" w:rsidR="00936C3B"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14:paraId="0617254C" w14:textId="77777777" w:rsidR="00936C3B" w:rsidRPr="00396A08" w:rsidRDefault="00936C3B" w:rsidP="00936C3B">
      <w:pPr>
        <w:widowControl/>
        <w:shd w:val="clear" w:color="auto" w:fill="FFFFFF"/>
        <w:jc w:val="center"/>
        <w:rPr>
          <w:rFonts w:ascii="宋体" w:hAnsi="宋体" w:cs="宋体"/>
          <w:color w:val="383838"/>
          <w:kern w:val="0"/>
          <w:sz w:val="21"/>
          <w:szCs w:val="21"/>
        </w:rPr>
      </w:pPr>
    </w:p>
    <w:p w14:paraId="40FE8ADC" w14:textId="77777777" w:rsidR="00936C3B" w:rsidRDefault="00936C3B" w:rsidP="00936C3B">
      <w:pPr>
        <w:pStyle w:val="3"/>
        <w:ind w:firstLine="480"/>
      </w:pPr>
      <w:bookmarkStart w:id="15" w:name="_Toc34748053"/>
      <w:r>
        <w:rPr>
          <w:rFonts w:hint="eastAsia"/>
        </w:rPr>
        <w:t>2</w:t>
      </w:r>
      <w:r>
        <w:t>.2.2</w:t>
      </w:r>
      <w:r>
        <w:tab/>
        <w:t>DHT11</w:t>
      </w:r>
      <w:r>
        <w:rPr>
          <w:rFonts w:hint="eastAsia"/>
        </w:rPr>
        <w:t>温湿度传感器硬件电路设计</w:t>
      </w:r>
      <w:bookmarkEnd w:id="15"/>
    </w:p>
    <w:p w14:paraId="0021E0E2" w14:textId="77777777" w:rsidR="00936C3B" w:rsidRDefault="00936C3B" w:rsidP="00936C3B">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14:paraId="2EBCF21A" w14:textId="77777777" w:rsidR="00936C3B" w:rsidRDefault="00936C3B" w:rsidP="00936C3B">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620D5588" wp14:editId="349726A9">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14:paraId="21A0AB89" w14:textId="77777777" w:rsidR="00936C3B" w:rsidRPr="00396A08"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14:paraId="2BE171B3" w14:textId="77777777" w:rsidR="00936C3B" w:rsidRDefault="00936C3B" w:rsidP="00936C3B">
      <w:pPr>
        <w:pStyle w:val="2"/>
        <w:ind w:firstLine="480"/>
      </w:pPr>
      <w:bookmarkStart w:id="16" w:name="_Toc34748054"/>
      <w:r>
        <w:rPr>
          <w:rFonts w:hint="eastAsia"/>
        </w:rPr>
        <w:t>2</w:t>
      </w:r>
      <w:r>
        <w:t xml:space="preserve">.3 </w:t>
      </w:r>
      <w:r>
        <w:rPr>
          <w:rFonts w:hint="eastAsia"/>
        </w:rPr>
        <w:t>光强传感器</w:t>
      </w:r>
      <w:bookmarkEnd w:id="16"/>
    </w:p>
    <w:p w14:paraId="02D3AC15" w14:textId="77777777" w:rsidR="00936C3B" w:rsidRDefault="00936C3B" w:rsidP="00936C3B">
      <w:pPr>
        <w:pStyle w:val="3"/>
        <w:ind w:firstLine="480"/>
      </w:pPr>
      <w:bookmarkStart w:id="17" w:name="_Toc34748055"/>
      <w:r>
        <w:rPr>
          <w:rFonts w:hint="eastAsia"/>
        </w:rPr>
        <w:t>2</w:t>
      </w:r>
      <w:r>
        <w:t xml:space="preserve">.3.1 </w:t>
      </w:r>
      <w:r>
        <w:rPr>
          <w:rFonts w:hint="eastAsia"/>
        </w:rPr>
        <w:t>光强传感器简介</w:t>
      </w:r>
      <w:bookmarkEnd w:id="17"/>
    </w:p>
    <w:p w14:paraId="0D7D631F" w14:textId="77777777" w:rsidR="00936C3B" w:rsidRDefault="00936C3B" w:rsidP="00936C3B">
      <w:pPr>
        <w:widowControl/>
        <w:shd w:val="clear" w:color="auto" w:fill="FFFFFF"/>
        <w:ind w:firstLine="480"/>
        <w:jc w:val="left"/>
        <w:rPr>
          <w:rFonts w:ascii="宋体" w:hAnsi="宋体"/>
          <w:color w:val="000000"/>
          <w:szCs w:val="24"/>
        </w:rPr>
      </w:pPr>
      <w:r>
        <w:rPr>
          <w:rFonts w:ascii="宋体" w:hAnsi="宋体" w:cs="宋体"/>
          <w:color w:val="383838"/>
          <w:kern w:val="0"/>
          <w:szCs w:val="24"/>
        </w:rPr>
        <w:t>GY-30</w:t>
      </w:r>
      <w:r>
        <w:rPr>
          <w:rFonts w:ascii="宋体" w:hAnsi="宋体" w:cs="宋体" w:hint="eastAsia"/>
          <w:color w:val="383838"/>
          <w:kern w:val="0"/>
          <w:szCs w:val="24"/>
        </w:rPr>
        <w:t>光强传感器，内部使用的是</w:t>
      </w:r>
      <w:r>
        <w:rPr>
          <w:rFonts w:ascii="宋体" w:hAnsi="宋体"/>
          <w:color w:val="000000"/>
          <w:szCs w:val="24"/>
        </w:rPr>
        <w:t>BH1750FVI</w:t>
      </w:r>
      <w:r>
        <w:rPr>
          <w:rFonts w:ascii="宋体" w:hAnsi="宋体" w:hint="eastAsia"/>
          <w:color w:val="000000"/>
          <w:szCs w:val="24"/>
        </w:rPr>
        <w:t>芯片，</w:t>
      </w:r>
      <w:r>
        <w:rPr>
          <w:rFonts w:ascii="宋体" w:hAnsi="宋体"/>
          <w:color w:val="000000"/>
          <w:szCs w:val="24"/>
        </w:rPr>
        <w:t>是一种用于两线式串行总线接口的数字型光强度传感器集成电路。BH1750</w:t>
      </w:r>
      <w:r>
        <w:rPr>
          <w:rFonts w:ascii="宋体" w:hAnsi="宋体" w:hint="eastAsia"/>
          <w:color w:val="000000"/>
          <w:szCs w:val="24"/>
        </w:rPr>
        <w:t>的通信方式是采用双线 IIC总线通信，一个用于数据传输处理，另一个用于控制模块的时钟，通过时钟和脉冲变化决定数据传输的应答和接收</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_Ref34668868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[10]</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这种集成电路可以根据收集的光线强度数据来调整液晶或者键盘背景灯的亮度。利用它的高分辨率可以探测较大光强度范围</w:t>
      </w:r>
      <w:r>
        <w:rPr>
          <w:rFonts w:ascii="宋体" w:hAnsi="宋体" w:hint="eastAsia"/>
          <w:color w:val="000000"/>
          <w:szCs w:val="24"/>
        </w:rPr>
        <w:t>在</w:t>
      </w:r>
      <w:r>
        <w:rPr>
          <w:rFonts w:ascii="宋体" w:hAnsi="宋体"/>
          <w:color w:val="000000"/>
          <w:szCs w:val="24"/>
        </w:rPr>
        <w:t>1</w:t>
      </w:r>
      <w:r>
        <w:rPr>
          <w:rFonts w:ascii="宋体" w:hAnsi="宋体" w:hint="eastAsia"/>
          <w:color w:val="000000"/>
          <w:szCs w:val="24"/>
        </w:rPr>
        <w:t>到</w:t>
      </w:r>
      <w:r>
        <w:rPr>
          <w:rFonts w:ascii="宋体" w:hAnsi="宋体"/>
          <w:color w:val="000000"/>
          <w:szCs w:val="24"/>
        </w:rPr>
        <w:t>65535lx</w:t>
      </w:r>
      <w:r>
        <w:rPr>
          <w:rFonts w:ascii="宋体" w:hAnsi="宋体" w:hint="eastAsia"/>
          <w:color w:val="000000"/>
          <w:szCs w:val="24"/>
        </w:rPr>
        <w:t>，由于其检测范围较大，故可以满足本次设计的需要，其内部结构图如图2</w:t>
      </w:r>
      <w:r>
        <w:rPr>
          <w:rFonts w:ascii="宋体" w:hAnsi="宋体"/>
          <w:color w:val="000000"/>
          <w:szCs w:val="24"/>
        </w:rPr>
        <w:t>-5</w:t>
      </w:r>
      <w:r>
        <w:rPr>
          <w:rFonts w:ascii="宋体" w:hAnsi="宋体" w:hint="eastAsia"/>
          <w:color w:val="000000"/>
          <w:szCs w:val="24"/>
        </w:rPr>
        <w:t>所示：</w:t>
      </w:r>
    </w:p>
    <w:p w14:paraId="1E50464D" w14:textId="77777777" w:rsidR="00936C3B" w:rsidRDefault="00936C3B" w:rsidP="00936C3B">
      <w:pPr>
        <w:widowControl/>
        <w:shd w:val="clear" w:color="auto" w:fill="FFFFFF"/>
        <w:ind w:leftChars="100" w:left="720" w:hangingChars="200" w:hanging="480"/>
        <w:jc w:val="center"/>
        <w:rPr>
          <w:rFonts w:ascii="宋体" w:hAnsi="宋体" w:cs="宋体"/>
          <w:color w:val="383838"/>
          <w:kern w:val="0"/>
          <w:szCs w:val="24"/>
        </w:rPr>
      </w:pPr>
      <w:r>
        <w:lastRenderedPageBreak/>
        <w:t xml:space="preserve">   </w:t>
      </w:r>
      <w:r>
        <w:rPr>
          <w:noProof/>
        </w:rPr>
        <w:drawing>
          <wp:inline distT="0" distB="0" distL="0" distR="0" wp14:anchorId="25B2FC96" wp14:editId="5E90BC24">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14:paraId="08A5BEA2" w14:textId="77777777" w:rsidR="00936C3B" w:rsidRPr="00396A08"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14:paraId="598F0B57" w14:textId="77777777" w:rsidR="00936C3B" w:rsidRDefault="00936C3B" w:rsidP="00936C3B">
      <w:pPr>
        <w:pStyle w:val="3"/>
        <w:ind w:firstLine="480"/>
      </w:pPr>
      <w:bookmarkStart w:id="18" w:name="_Toc34748056"/>
      <w:r>
        <w:rPr>
          <w:rFonts w:hint="eastAsia"/>
        </w:rPr>
        <w:t>2</w:t>
      </w:r>
      <w:r>
        <w:t xml:space="preserve">.3.2 </w:t>
      </w:r>
      <w:r>
        <w:rPr>
          <w:rFonts w:hint="eastAsia"/>
        </w:rPr>
        <w:t>光强传感器硬件电路设计</w:t>
      </w:r>
      <w:bookmarkEnd w:id="18"/>
    </w:p>
    <w:p w14:paraId="5FB2F52D" w14:textId="77777777" w:rsidR="00936C3B" w:rsidRDefault="00936C3B" w:rsidP="00936C3B">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14:paraId="6F74A0C0" w14:textId="77777777" w:rsidR="00936C3B" w:rsidRDefault="00936C3B" w:rsidP="00936C3B">
      <w:pPr>
        <w:widowControl/>
        <w:shd w:val="clear" w:color="auto" w:fill="FFFFFF"/>
        <w:rPr>
          <w:rFonts w:ascii="宋体" w:hAnsi="宋体" w:cs="宋体"/>
          <w:color w:val="383838"/>
          <w:kern w:val="0"/>
          <w:szCs w:val="24"/>
        </w:rPr>
      </w:pPr>
    </w:p>
    <w:p w14:paraId="6847EB0C" w14:textId="77777777" w:rsidR="00936C3B" w:rsidRDefault="00936C3B" w:rsidP="00936C3B">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718E8D03" wp14:editId="04C4A76D">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14:paraId="2A110A98" w14:textId="77777777" w:rsidR="00936C3B" w:rsidRPr="00396A08"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14:paraId="6AD03DE3" w14:textId="77777777" w:rsidR="00936C3B" w:rsidRDefault="00936C3B" w:rsidP="00936C3B">
      <w:pPr>
        <w:pStyle w:val="2"/>
        <w:ind w:firstLine="480"/>
      </w:pPr>
      <w:bookmarkStart w:id="19"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19"/>
    </w:p>
    <w:p w14:paraId="51E3110B" w14:textId="77777777" w:rsidR="00936C3B" w:rsidRDefault="00936C3B" w:rsidP="00936C3B">
      <w:pPr>
        <w:pStyle w:val="3"/>
        <w:ind w:firstLine="480"/>
      </w:pPr>
      <w:bookmarkStart w:id="20" w:name="_Toc34748058"/>
      <w:r>
        <w:rPr>
          <w:rFonts w:hint="eastAsia"/>
        </w:rPr>
        <w:t>2</w:t>
      </w:r>
      <w:r>
        <w:t xml:space="preserve">.4.1 </w:t>
      </w:r>
      <w:r>
        <w:rPr>
          <w:rFonts w:hint="eastAsia"/>
        </w:rPr>
        <w:t>无线通信模块选型</w:t>
      </w:r>
      <w:bookmarkEnd w:id="20"/>
    </w:p>
    <w:p w14:paraId="0F11BC46" w14:textId="77777777" w:rsidR="00936C3B" w:rsidRDefault="00936C3B" w:rsidP="00936C3B">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14:paraId="367084C6" w14:textId="77777777" w:rsidR="00936C3B" w:rsidRDefault="00936C3B" w:rsidP="00936C3B">
      <w:pPr>
        <w:widowControl/>
        <w:shd w:val="clear" w:color="auto" w:fill="FFFFFF"/>
        <w:ind w:firstLine="480"/>
        <w:jc w:val="left"/>
        <w:rPr>
          <w:rFonts w:ascii="宋体" w:hAnsi="宋体"/>
          <w:color w:val="000000"/>
          <w:szCs w:val="24"/>
        </w:rPr>
      </w:pPr>
      <w:r>
        <w:rPr>
          <w:rFonts w:ascii="宋体" w:hAnsi="宋体" w:cs="宋体"/>
          <w:color w:val="383838"/>
          <w:kern w:val="0"/>
          <w:szCs w:val="24"/>
        </w:rPr>
        <w:t>ESP8266</w:t>
      </w:r>
      <w:r>
        <w:rPr>
          <w:rFonts w:ascii="宋体" w:hAnsi="宋体" w:hint="eastAsia"/>
          <w:color w:val="000000"/>
          <w:szCs w:val="24"/>
        </w:rPr>
        <w:t>是一个完整且自成体系的W</w:t>
      </w:r>
      <w:r>
        <w:rPr>
          <w:rFonts w:ascii="宋体" w:hAnsi="宋体"/>
          <w:color w:val="000000"/>
          <w:szCs w:val="24"/>
        </w:rPr>
        <w:t>IFI</w:t>
      </w:r>
      <w:r>
        <w:rPr>
          <w:rFonts w:ascii="宋体" w:hAnsi="宋体" w:hint="eastAsia"/>
          <w:color w:val="000000"/>
          <w:szCs w:val="24"/>
        </w:rPr>
        <w:t>网络解决方案，能够独立运行，也可以作为从机搭载于其他主机运行</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_Ref34668888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[11]</w:t>
      </w:r>
      <w:r>
        <w:rPr>
          <w:rFonts w:ascii="宋体" w:hAnsi="宋体"/>
          <w:color w:val="000000"/>
          <w:szCs w:val="24"/>
          <w:vertAlign w:val="superscript"/>
        </w:rPr>
        <w:fldChar w:fldCharType="end"/>
      </w:r>
      <w:r>
        <w:rPr>
          <w:rFonts w:ascii="宋体" w:hAnsi="宋体" w:hint="eastAsia"/>
          <w:color w:val="000000"/>
          <w:szCs w:val="24"/>
        </w:rPr>
        <w:t>。而</w:t>
      </w:r>
      <w:r>
        <w:rPr>
          <w:rFonts w:ascii="宋体" w:hAnsi="宋体"/>
          <w:color w:val="000000"/>
          <w:szCs w:val="24"/>
        </w:rPr>
        <w:t>ATK-ESP8266模块采用串口与MCU通信，内置TCP/IP协议</w:t>
      </w:r>
      <w:proofErr w:type="gramStart"/>
      <w:r>
        <w:rPr>
          <w:rFonts w:ascii="宋体" w:hAnsi="宋体"/>
          <w:color w:val="000000"/>
          <w:szCs w:val="24"/>
        </w:rPr>
        <w:t>栈</w:t>
      </w:r>
      <w:proofErr w:type="gramEnd"/>
      <w:r>
        <w:rPr>
          <w:rFonts w:ascii="宋体" w:hAnsi="宋体"/>
          <w:color w:val="000000"/>
          <w:szCs w:val="24"/>
        </w:rPr>
        <w:t>，能够实现串口与WIFI之间的转换</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_Ref34668901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[12]</w:t>
      </w:r>
      <w:r>
        <w:rPr>
          <w:rFonts w:ascii="宋体" w:hAnsi="宋体"/>
          <w:color w:val="000000"/>
          <w:szCs w:val="24"/>
          <w:vertAlign w:val="superscript"/>
        </w:rPr>
        <w:fldChar w:fldCharType="end"/>
      </w:r>
      <w:r>
        <w:rPr>
          <w:rFonts w:ascii="宋体" w:hAnsi="宋体"/>
          <w:color w:val="000000"/>
          <w:szCs w:val="24"/>
        </w:rPr>
        <w:t>。通过ATK-ESP8266模块，传统的串口设备只是需要简单的串口配置，即可通过网络传输</w:t>
      </w:r>
      <w:r>
        <w:rPr>
          <w:rFonts w:ascii="宋体" w:hAnsi="宋体"/>
          <w:color w:val="000000"/>
          <w:szCs w:val="24"/>
        </w:rPr>
        <w:lastRenderedPageBreak/>
        <w:t>自己的数据。</w:t>
      </w:r>
      <w:r>
        <w:rPr>
          <w:rFonts w:ascii="宋体" w:hAnsi="宋体" w:hint="eastAsia"/>
          <w:color w:val="000000"/>
          <w:szCs w:val="24"/>
        </w:rPr>
        <w:t>该模块可以兼容3.3V和5V的单片机系统，这样可以很方便和主控芯片进行连接，此外，它还支持 WIFI</w:t>
      </w:r>
      <w:r>
        <w:rPr>
          <w:rFonts w:ascii="宋体" w:hAnsi="宋体"/>
          <w:color w:val="000000"/>
          <w:szCs w:val="24"/>
        </w:rPr>
        <w:t xml:space="preserve"> </w:t>
      </w:r>
      <w:r>
        <w:rPr>
          <w:rFonts w:ascii="宋体" w:hAnsi="宋体" w:hint="eastAsia"/>
          <w:color w:val="000000"/>
          <w:szCs w:val="24"/>
        </w:rPr>
        <w:t>STA、串口转AP和WIFI STA+WIFI AP三种模式，这有利于开发。</w:t>
      </w:r>
    </w:p>
    <w:p w14:paraId="15A27460" w14:textId="77777777" w:rsidR="00936C3B" w:rsidRDefault="00936C3B" w:rsidP="00936C3B">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14:paraId="1457558D"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14:paraId="7579D16B"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14:paraId="5D63F5D9"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14:paraId="5EDB68F6"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ESP8266具有很多部件，包括电源管理组件等，它们全部都高度集合在ESP8266模块上，这样高度集合使ESP8266模块体积小，便于设计使用。</w:t>
      </w:r>
    </w:p>
    <w:p w14:paraId="22568B1F"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14:paraId="6D23F15C" w14:textId="77777777" w:rsidR="00936C3B" w:rsidRDefault="00936C3B" w:rsidP="00936C3B">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ESP8266应用非常广泛，比如可以用在智能电源插头、家庭自动化等等，如此广泛的应用使ESP8266有大量的资料，这样可以加快研发周期，进而降低研发成本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14:paraId="16EF531B" w14:textId="77777777" w:rsidR="00936C3B" w:rsidRDefault="00936C3B" w:rsidP="00936C3B">
      <w:pPr>
        <w:pStyle w:val="3"/>
        <w:ind w:firstLine="480"/>
      </w:pPr>
      <w:bookmarkStart w:id="21" w:name="_Toc34748059"/>
      <w:r>
        <w:rPr>
          <w:rFonts w:hint="eastAsia"/>
        </w:rPr>
        <w:t>2</w:t>
      </w:r>
      <w:r>
        <w:t>.4.2 ESP8266</w:t>
      </w:r>
      <w:r>
        <w:tab/>
      </w:r>
      <w:r>
        <w:rPr>
          <w:rFonts w:hint="eastAsia"/>
        </w:rPr>
        <w:t>硬件电路设计</w:t>
      </w:r>
      <w:bookmarkEnd w:id="21"/>
    </w:p>
    <w:p w14:paraId="7653EFDF" w14:textId="77777777" w:rsidR="00936C3B" w:rsidRDefault="00936C3B" w:rsidP="00936C3B">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14:paraId="0D263FA4" w14:textId="77777777" w:rsidR="00936C3B" w:rsidRDefault="00936C3B" w:rsidP="00936C3B">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0757B37A" wp14:editId="4A8D0F9C">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14:paraId="0F643359" w14:textId="77777777" w:rsidR="00936C3B" w:rsidRPr="00396A08" w:rsidRDefault="00936C3B" w:rsidP="00936C3B">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14:paraId="12129CB9" w14:textId="77777777" w:rsidR="00936C3B" w:rsidRDefault="00936C3B" w:rsidP="00936C3B">
      <w:pPr>
        <w:pStyle w:val="2"/>
        <w:ind w:firstLine="480"/>
      </w:pPr>
      <w:bookmarkStart w:id="22" w:name="_Toc34748060"/>
      <w:r>
        <w:rPr>
          <w:rFonts w:hint="eastAsia"/>
        </w:rPr>
        <w:lastRenderedPageBreak/>
        <w:t>2</w:t>
      </w:r>
      <w:r>
        <w:t>.5 OLED</w:t>
      </w:r>
      <w:r>
        <w:rPr>
          <w:rFonts w:hint="eastAsia"/>
        </w:rPr>
        <w:t>显示屏</w:t>
      </w:r>
      <w:bookmarkEnd w:id="22"/>
    </w:p>
    <w:p w14:paraId="6F13324E" w14:textId="77777777" w:rsidR="00936C3B" w:rsidRDefault="00936C3B" w:rsidP="00936C3B">
      <w:pPr>
        <w:pStyle w:val="3"/>
        <w:ind w:firstLine="480"/>
      </w:pPr>
      <w:bookmarkStart w:id="23" w:name="_Toc34748061"/>
      <w:r>
        <w:rPr>
          <w:rFonts w:hint="eastAsia"/>
        </w:rPr>
        <w:t>2</w:t>
      </w:r>
      <w:r>
        <w:t xml:space="preserve">.5.1 </w:t>
      </w:r>
      <w:r>
        <w:rPr>
          <w:rFonts w:hint="eastAsia"/>
        </w:rPr>
        <w:t>显示屏选型</w:t>
      </w:r>
      <w:bookmarkEnd w:id="23"/>
    </w:p>
    <w:p w14:paraId="4E7DD704" w14:textId="77777777" w:rsidR="00936C3B" w:rsidRDefault="00936C3B" w:rsidP="00936C3B">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14:paraId="4CAE97E2" w14:textId="77777777" w:rsidR="00936C3B" w:rsidRDefault="00936C3B" w:rsidP="00936C3B">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Pr>
          <w:rFonts w:ascii="宋体" w:hAnsi="宋体" w:cs="Arial"/>
          <w:color w:val="333333"/>
          <w:szCs w:val="24"/>
        </w:rPr>
        <w:t>LED显示屏是一种平板显示器，由一个个小的LED模块面板组成，用来显示文字、图像、视频等各种信息的设备</w:t>
      </w:r>
      <w:r>
        <w:rPr>
          <w:rFonts w:ascii="宋体" w:hAnsi="宋体" w:cs="Arial" w:hint="eastAsia"/>
          <w:color w:val="333333"/>
          <w:szCs w:val="24"/>
        </w:rPr>
        <w:t>。</w:t>
      </w:r>
      <w:r>
        <w:rPr>
          <w:rFonts w:ascii="宋体" w:hAnsi="宋体" w:cs="Arial"/>
          <w:color w:val="333333"/>
          <w:szCs w:val="24"/>
        </w:rPr>
        <w:t>LED电子显示屏集微电子技术、计算机技术、信息处理于一体，具有色彩鲜艳、动态范围广、亮度高、寿命长、工作稳定可靠等优点。</w:t>
      </w:r>
      <w:r>
        <w:rPr>
          <w:rFonts w:ascii="宋体" w:hAnsi="宋体" w:cs="Arial" w:hint="eastAsia"/>
          <w:color w:val="333333"/>
          <w:szCs w:val="24"/>
        </w:rPr>
        <w:t>可惜 LED灯体积较大，因此设计的显示屏也很大，多被用于户外招牌、广告等。</w:t>
      </w:r>
    </w:p>
    <w:p w14:paraId="6105945D" w14:textId="77777777" w:rsidR="00936C3B" w:rsidRDefault="00936C3B" w:rsidP="00936C3B">
      <w:pPr>
        <w:rPr>
          <w:rFonts w:ascii="宋体" w:hAnsi="宋体"/>
          <w:szCs w:val="24"/>
        </w:rPr>
      </w:pPr>
      <w:r>
        <w:rPr>
          <w:rFonts w:ascii="宋体" w:hAnsi="宋体"/>
          <w:szCs w:val="24"/>
        </w:rPr>
        <w:tab/>
      </w:r>
      <w:r>
        <w:rPr>
          <w:rFonts w:ascii="宋体" w:hAnsi="宋体" w:hint="eastAsia"/>
          <w:szCs w:val="24"/>
        </w:rPr>
        <w:t>（2 ）LCD显示屏因为使用的是液晶材料，像素集成度高、亮度好、对比度高，因此可以在相同的面积内显示更多的数据，而且功耗低、不伤眼，因此它被广泛的使用到现在的电子设备中，如电视、移动产品等屏幕。</w:t>
      </w:r>
    </w:p>
    <w:p w14:paraId="2E1996C4" w14:textId="77777777" w:rsidR="00936C3B" w:rsidRDefault="00936C3B" w:rsidP="00936C3B">
      <w:pPr>
        <w:rPr>
          <w:rFonts w:ascii="宋体" w:hAnsi="宋体"/>
          <w:szCs w:val="24"/>
        </w:rPr>
      </w:pPr>
      <w:r>
        <w:rPr>
          <w:rFonts w:ascii="宋体" w:hAnsi="宋体"/>
          <w:szCs w:val="24"/>
        </w:rPr>
        <w:tab/>
      </w:r>
      <w:r>
        <w:rPr>
          <w:rFonts w:ascii="宋体" w:hAnsi="宋体" w:hint="eastAsia"/>
          <w:szCs w:val="24"/>
        </w:rPr>
        <w:t>（3）</w:t>
      </w:r>
      <w:r>
        <w:rPr>
          <w:rFonts w:ascii="宋体" w:hAnsi="宋体"/>
          <w:szCs w:val="24"/>
        </w:rPr>
        <w:t xml:space="preserve"> </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 xml:space="preserve">即有机发光二极管。 </w:t>
      </w:r>
      <w:r>
        <w:rPr>
          <w:rFonts w:ascii="宋体" w:hAnsi="宋体" w:cs="Calibri"/>
          <w:color w:val="000000"/>
          <w:szCs w:val="24"/>
        </w:rPr>
        <w:t xml:space="preserve">OLED </w:t>
      </w:r>
      <w:r>
        <w:rPr>
          <w:rFonts w:ascii="宋体" w:hAnsi="宋体"/>
          <w:color w:val="000000"/>
          <w:szCs w:val="24"/>
        </w:rPr>
        <w:t>由于同时具备自发光，不需背光源、对比度高、厚度薄、视角广、反应速度快、可用于挠曲性面板、使用温度范围广、构造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简单等优异之特性，被认为是下一代的平面显示器新兴应用技术。</w:t>
      </w:r>
    </w:p>
    <w:p w14:paraId="26B9B505" w14:textId="77777777" w:rsidR="00936C3B" w:rsidRDefault="00936C3B" w:rsidP="00936C3B">
      <w:pPr>
        <w:rPr>
          <w:rFonts w:ascii="宋体" w:hAnsi="宋体"/>
        </w:rPr>
      </w:pPr>
      <w:r>
        <w:rPr>
          <w:rFonts w:ascii="宋体" w:hAnsi="宋体"/>
        </w:rPr>
        <w:tab/>
      </w:r>
      <w:r>
        <w:rPr>
          <w:rFonts w:ascii="宋体" w:hAnsi="宋体" w:hint="eastAsia"/>
        </w:rPr>
        <w:t>综上可以看出，OLED 显示屏各项性能更为突出，故我们选择O</w:t>
      </w:r>
      <w:r>
        <w:rPr>
          <w:rFonts w:ascii="宋体" w:hAnsi="宋体"/>
        </w:rPr>
        <w:t>LED</w:t>
      </w:r>
      <w:r>
        <w:rPr>
          <w:rFonts w:ascii="宋体" w:hAnsi="宋体" w:hint="eastAsia"/>
        </w:rPr>
        <w:t>显示屏。</w:t>
      </w:r>
    </w:p>
    <w:p w14:paraId="3D625629" w14:textId="77777777" w:rsidR="00936C3B" w:rsidRDefault="00936C3B" w:rsidP="00936C3B">
      <w:pPr>
        <w:pStyle w:val="3"/>
        <w:ind w:firstLine="480"/>
      </w:pPr>
      <w:bookmarkStart w:id="24" w:name="_Toc34748062"/>
      <w:r>
        <w:rPr>
          <w:rFonts w:hint="eastAsia"/>
        </w:rPr>
        <w:t>2</w:t>
      </w:r>
      <w:r>
        <w:t>.5.2 OLED</w:t>
      </w:r>
      <w:r>
        <w:rPr>
          <w:rFonts w:hint="eastAsia"/>
        </w:rPr>
        <w:t>硬件电路设计</w:t>
      </w:r>
      <w:bookmarkEnd w:id="24"/>
    </w:p>
    <w:p w14:paraId="00903878" w14:textId="77777777" w:rsidR="00936C3B" w:rsidRDefault="00936C3B" w:rsidP="00936C3B">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14:paraId="37D2F157" w14:textId="77777777" w:rsidR="00936C3B" w:rsidRDefault="00936C3B" w:rsidP="00936C3B">
      <w:pPr>
        <w:jc w:val="center"/>
        <w:rPr>
          <w:rFonts w:ascii="宋体" w:hAnsi="宋体"/>
          <w:szCs w:val="21"/>
        </w:rPr>
      </w:pPr>
      <w:r>
        <w:rPr>
          <w:rFonts w:ascii="宋体" w:hAnsi="宋体"/>
          <w:noProof/>
        </w:rPr>
        <w:drawing>
          <wp:inline distT="0" distB="0" distL="0" distR="0" wp14:anchorId="209CA7AB" wp14:editId="34D9165A">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14:paraId="328174B8"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14:paraId="2B677B2E" w14:textId="77777777" w:rsidR="00936C3B" w:rsidRDefault="00936C3B" w:rsidP="00936C3B">
      <w:pPr>
        <w:pStyle w:val="2"/>
        <w:ind w:firstLine="480"/>
      </w:pPr>
      <w:bookmarkStart w:id="25" w:name="_Toc34748063"/>
      <w:r>
        <w:rPr>
          <w:rFonts w:hint="eastAsia"/>
        </w:rPr>
        <w:t>2</w:t>
      </w:r>
      <w:r>
        <w:t xml:space="preserve">.5 </w:t>
      </w:r>
      <w:r>
        <w:rPr>
          <w:rFonts w:hint="eastAsia"/>
        </w:rPr>
        <w:t>继电器</w:t>
      </w:r>
      <w:bookmarkEnd w:id="25"/>
    </w:p>
    <w:p w14:paraId="3BED605D" w14:textId="77777777" w:rsidR="00936C3B" w:rsidRDefault="00936C3B" w:rsidP="00936C3B">
      <w:pPr>
        <w:rPr>
          <w:rFonts w:ascii="宋体" w:hAnsi="宋体"/>
        </w:rPr>
      </w:pPr>
      <w:r>
        <w:rPr>
          <w:rFonts w:ascii="宋体" w:hAnsi="宋体"/>
        </w:rPr>
        <w:lastRenderedPageBreak/>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14:paraId="1C96A2A9" w14:textId="77777777" w:rsidR="00936C3B" w:rsidRDefault="00936C3B" w:rsidP="00936C3B">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与5V直流电源的正极相连，D</w:t>
      </w:r>
      <w:r>
        <w:rPr>
          <w:rFonts w:ascii="宋体" w:hAnsi="宋体"/>
        </w:rPr>
        <w:t>C-</w:t>
      </w:r>
      <w:r>
        <w:rPr>
          <w:rFonts w:ascii="宋体" w:hAnsi="宋体" w:hint="eastAsia"/>
        </w:rPr>
        <w:t>与5V直流电源的负极相连，I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Pr>
          <w:rFonts w:ascii="宋体" w:hAnsi="宋体"/>
        </w:rPr>
        <w:t>B12</w:t>
      </w:r>
      <w:r>
        <w:rPr>
          <w:rFonts w:ascii="宋体" w:hAnsi="宋体" w:hint="eastAsia"/>
        </w:rPr>
        <w:t>引脚相连，将继电器的输出端N</w:t>
      </w:r>
      <w:r>
        <w:rPr>
          <w:rFonts w:ascii="宋体" w:hAnsi="宋体"/>
        </w:rPr>
        <w:t>O</w:t>
      </w:r>
      <w:r>
        <w:rPr>
          <w:rFonts w:ascii="宋体" w:hAnsi="宋体" w:hint="eastAsia"/>
        </w:rPr>
        <w:t>与灯的正极相连，</w:t>
      </w:r>
      <w:proofErr w:type="gramStart"/>
      <w:r>
        <w:rPr>
          <w:rFonts w:ascii="宋体" w:hAnsi="宋体" w:hint="eastAsia"/>
        </w:rPr>
        <w:t>灯另一端</w:t>
      </w:r>
      <w:proofErr w:type="gramEnd"/>
      <w:r>
        <w:rPr>
          <w:rFonts w:ascii="宋体" w:hAnsi="宋体" w:hint="eastAsia"/>
        </w:rPr>
        <w:t>接地，C</w:t>
      </w:r>
      <w:r>
        <w:rPr>
          <w:rFonts w:ascii="宋体" w:hAnsi="宋体"/>
        </w:rPr>
        <w:t>OM</w:t>
      </w:r>
      <w:r>
        <w:rPr>
          <w:rFonts w:ascii="宋体" w:hAnsi="宋体" w:hint="eastAsia"/>
        </w:rPr>
        <w:t>端引入电源。由于本设计采用的接常开端接法，且NC端为继电器的常闭端口，故悬空处理。当单片机输入高电平时，继电器NO端与COM口短接，灯亮。当IN端</w:t>
      </w:r>
      <w:proofErr w:type="gramStart"/>
      <w:r>
        <w:rPr>
          <w:rFonts w:ascii="宋体" w:hAnsi="宋体" w:hint="eastAsia"/>
        </w:rPr>
        <w:t>输入低</w:t>
      </w:r>
      <w:proofErr w:type="gramEnd"/>
      <w:r>
        <w:rPr>
          <w:rFonts w:ascii="宋体" w:hAnsi="宋体" w:hint="eastAsia"/>
        </w:rPr>
        <w:t>电平时，NC端与COM口短接，NO端悬空，灯灭。继电器控制电路图如图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14:paraId="59EADCD3" w14:textId="77777777" w:rsidR="00936C3B" w:rsidRDefault="00936C3B" w:rsidP="00936C3B">
      <w:pPr>
        <w:jc w:val="center"/>
        <w:rPr>
          <w:rFonts w:ascii="宋体" w:hAnsi="宋体"/>
        </w:rPr>
      </w:pPr>
      <w:r>
        <w:rPr>
          <w:rFonts w:ascii="宋体" w:hAnsi="宋体"/>
          <w:noProof/>
        </w:rPr>
        <w:drawing>
          <wp:inline distT="0" distB="0" distL="0" distR="0" wp14:anchorId="073B3C43" wp14:editId="06838759">
            <wp:extent cx="3540760" cy="1860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69710" cy="1875817"/>
                    </a:xfrm>
                    <a:prstGeom prst="rect">
                      <a:avLst/>
                    </a:prstGeom>
                    <a:noFill/>
                    <a:ln>
                      <a:noFill/>
                    </a:ln>
                  </pic:spPr>
                </pic:pic>
              </a:graphicData>
            </a:graphic>
          </wp:inline>
        </w:drawing>
      </w:r>
      <w:r>
        <w:rPr>
          <w:rFonts w:ascii="宋体" w:hAnsi="宋体"/>
        </w:rPr>
        <w:t xml:space="preserve"> </w:t>
      </w:r>
    </w:p>
    <w:p w14:paraId="222663AB"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继电器控制电路</w:t>
      </w:r>
    </w:p>
    <w:p w14:paraId="35CA68DE" w14:textId="77777777" w:rsidR="00936C3B" w:rsidRDefault="00936C3B" w:rsidP="00936C3B">
      <w:pPr>
        <w:jc w:val="center"/>
        <w:rPr>
          <w:rFonts w:ascii="宋体" w:hAnsi="宋体"/>
          <w:szCs w:val="21"/>
        </w:rPr>
      </w:pPr>
    </w:p>
    <w:p w14:paraId="3125ED02" w14:textId="77777777" w:rsidR="00936C3B" w:rsidRDefault="00936C3B" w:rsidP="00936C3B">
      <w:pPr>
        <w:jc w:val="center"/>
        <w:rPr>
          <w:rFonts w:ascii="宋体" w:hAnsi="宋体"/>
          <w:szCs w:val="21"/>
        </w:rPr>
      </w:pPr>
    </w:p>
    <w:p w14:paraId="17022FD5" w14:textId="77777777" w:rsidR="00936C3B" w:rsidRDefault="00936C3B" w:rsidP="00936C3B">
      <w:pPr>
        <w:jc w:val="center"/>
        <w:rPr>
          <w:rFonts w:ascii="宋体" w:hAnsi="宋体"/>
          <w:szCs w:val="21"/>
        </w:rPr>
      </w:pPr>
    </w:p>
    <w:p w14:paraId="49F1CA81" w14:textId="77777777" w:rsidR="00936C3B" w:rsidRDefault="00936C3B" w:rsidP="00936C3B">
      <w:pPr>
        <w:jc w:val="center"/>
        <w:rPr>
          <w:rFonts w:ascii="宋体" w:hAnsi="宋体"/>
          <w:szCs w:val="21"/>
        </w:rPr>
      </w:pPr>
    </w:p>
    <w:p w14:paraId="5BF2A5AE" w14:textId="77777777" w:rsidR="00936C3B" w:rsidRDefault="00936C3B" w:rsidP="00936C3B">
      <w:pPr>
        <w:jc w:val="center"/>
        <w:rPr>
          <w:rFonts w:ascii="宋体" w:hAnsi="宋体"/>
          <w:szCs w:val="21"/>
        </w:rPr>
      </w:pPr>
    </w:p>
    <w:p w14:paraId="06CAF6DB" w14:textId="77777777" w:rsidR="00936C3B" w:rsidRDefault="00936C3B" w:rsidP="00936C3B">
      <w:pPr>
        <w:jc w:val="center"/>
        <w:rPr>
          <w:rFonts w:ascii="宋体" w:hAnsi="宋体"/>
          <w:szCs w:val="21"/>
        </w:rPr>
      </w:pPr>
    </w:p>
    <w:p w14:paraId="336CDF97" w14:textId="77777777" w:rsidR="00936C3B" w:rsidRDefault="00936C3B" w:rsidP="00936C3B">
      <w:pPr>
        <w:jc w:val="center"/>
        <w:rPr>
          <w:rFonts w:ascii="宋体" w:hAnsi="宋体"/>
          <w:szCs w:val="21"/>
        </w:rPr>
      </w:pPr>
    </w:p>
    <w:p w14:paraId="72CA67E3" w14:textId="77777777" w:rsidR="00936C3B" w:rsidRDefault="00936C3B" w:rsidP="00936C3B">
      <w:pPr>
        <w:jc w:val="center"/>
        <w:rPr>
          <w:rFonts w:ascii="宋体" w:hAnsi="宋体"/>
          <w:szCs w:val="21"/>
        </w:rPr>
      </w:pPr>
    </w:p>
    <w:p w14:paraId="5A006CF8" w14:textId="77777777" w:rsidR="00936C3B" w:rsidRDefault="00936C3B" w:rsidP="00936C3B">
      <w:pPr>
        <w:jc w:val="center"/>
        <w:rPr>
          <w:rFonts w:ascii="宋体" w:hAnsi="宋体"/>
          <w:szCs w:val="21"/>
        </w:rPr>
      </w:pPr>
    </w:p>
    <w:p w14:paraId="5D614986" w14:textId="77777777" w:rsidR="00936C3B" w:rsidRDefault="00936C3B" w:rsidP="00936C3B">
      <w:pPr>
        <w:jc w:val="center"/>
        <w:rPr>
          <w:rFonts w:ascii="宋体" w:hAnsi="宋体"/>
          <w:szCs w:val="21"/>
        </w:rPr>
      </w:pPr>
    </w:p>
    <w:p w14:paraId="784E74F0" w14:textId="77777777" w:rsidR="00936C3B" w:rsidRDefault="00936C3B" w:rsidP="00936C3B">
      <w:pPr>
        <w:jc w:val="center"/>
        <w:rPr>
          <w:rFonts w:ascii="宋体" w:hAnsi="宋体"/>
          <w:szCs w:val="21"/>
        </w:rPr>
      </w:pPr>
    </w:p>
    <w:p w14:paraId="74E92487" w14:textId="77777777" w:rsidR="00936C3B" w:rsidRDefault="00936C3B" w:rsidP="00936C3B">
      <w:pPr>
        <w:jc w:val="center"/>
        <w:rPr>
          <w:rFonts w:ascii="宋体" w:hAnsi="宋体"/>
          <w:szCs w:val="21"/>
        </w:rPr>
      </w:pPr>
    </w:p>
    <w:p w14:paraId="2F2B4D4C" w14:textId="77777777" w:rsidR="00936C3B" w:rsidRDefault="00936C3B" w:rsidP="00936C3B">
      <w:pPr>
        <w:jc w:val="center"/>
        <w:rPr>
          <w:rFonts w:ascii="宋体" w:hAnsi="宋体"/>
          <w:szCs w:val="21"/>
        </w:rPr>
      </w:pPr>
    </w:p>
    <w:p w14:paraId="2B4138FF" w14:textId="77777777" w:rsidR="00936C3B" w:rsidRDefault="00936C3B" w:rsidP="00936C3B">
      <w:pPr>
        <w:jc w:val="center"/>
        <w:rPr>
          <w:rFonts w:ascii="宋体" w:hAnsi="宋体"/>
          <w:szCs w:val="21"/>
        </w:rPr>
      </w:pPr>
    </w:p>
    <w:p w14:paraId="0034670E" w14:textId="77777777" w:rsidR="00936C3B" w:rsidRDefault="00936C3B" w:rsidP="00936C3B">
      <w:pPr>
        <w:jc w:val="center"/>
        <w:rPr>
          <w:rFonts w:ascii="宋体" w:hAnsi="宋体"/>
          <w:szCs w:val="21"/>
        </w:rPr>
      </w:pPr>
    </w:p>
    <w:p w14:paraId="75624472" w14:textId="77777777" w:rsidR="00936C3B" w:rsidRDefault="00936C3B" w:rsidP="00936C3B">
      <w:pPr>
        <w:rPr>
          <w:rFonts w:ascii="宋体" w:hAnsi="宋体"/>
          <w:szCs w:val="21"/>
        </w:rPr>
      </w:pPr>
    </w:p>
    <w:p w14:paraId="55E8CABE" w14:textId="77777777" w:rsidR="00936C3B" w:rsidRDefault="00936C3B" w:rsidP="00936C3B">
      <w:pPr>
        <w:pStyle w:val="11"/>
      </w:pPr>
      <w:bookmarkStart w:id="26" w:name="_Toc34748064"/>
      <w:r>
        <w:rPr>
          <w:rFonts w:hint="eastAsia"/>
        </w:rPr>
        <w:t>3</w:t>
      </w:r>
      <w:r>
        <w:t>.</w:t>
      </w:r>
      <w:r>
        <w:rPr>
          <w:rFonts w:hint="eastAsia"/>
        </w:rPr>
        <w:t>系统软件的设计</w:t>
      </w:r>
      <w:bookmarkEnd w:id="26"/>
    </w:p>
    <w:p w14:paraId="5EB6B084" w14:textId="77777777" w:rsidR="00936C3B" w:rsidRDefault="00936C3B" w:rsidP="00936C3B">
      <w:pPr>
        <w:pStyle w:val="2"/>
        <w:ind w:firstLine="480"/>
      </w:pPr>
      <w:bookmarkStart w:id="27" w:name="_Toc34748065"/>
      <w:r>
        <w:t xml:space="preserve">3.1 </w:t>
      </w:r>
      <w:r>
        <w:rPr>
          <w:rFonts w:hint="eastAsia"/>
        </w:rPr>
        <w:t>系统软件设计总体方案</w:t>
      </w:r>
      <w:bookmarkEnd w:id="27"/>
    </w:p>
    <w:p w14:paraId="219E9B76" w14:textId="77777777" w:rsidR="00936C3B" w:rsidRDefault="00936C3B" w:rsidP="00936C3B">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14:paraId="5CBEB9BC" w14:textId="77777777" w:rsidR="00936C3B" w:rsidRDefault="00936C3B" w:rsidP="00936C3B">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14:paraId="1BE84029" w14:textId="77777777" w:rsidR="00936C3B" w:rsidRDefault="00936C3B" w:rsidP="00936C3B">
      <w:pPr>
        <w:ind w:firstLine="420"/>
        <w:jc w:val="center"/>
      </w:pPr>
      <w:r>
        <w:rPr>
          <w:noProof/>
        </w:rPr>
        <w:lastRenderedPageBreak/>
        <w:drawing>
          <wp:inline distT="0" distB="0" distL="0" distR="0" wp14:anchorId="7EEC0CDD" wp14:editId="40B66894">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14:paraId="37F216B9"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14:paraId="5D5E8907" w14:textId="77777777" w:rsidR="00936C3B" w:rsidRDefault="00936C3B" w:rsidP="00936C3B">
      <w:pPr>
        <w:pStyle w:val="2"/>
        <w:ind w:firstLine="480"/>
      </w:pPr>
      <w:bookmarkStart w:id="28" w:name="_Toc34748066"/>
      <w:r>
        <w:rPr>
          <w:rFonts w:hint="eastAsia"/>
        </w:rPr>
        <w:t>3</w:t>
      </w:r>
      <w:r>
        <w:t xml:space="preserve">.2 </w:t>
      </w:r>
      <w:r>
        <w:rPr>
          <w:rFonts w:hint="eastAsia"/>
        </w:rPr>
        <w:t>系统软件开发环境</w:t>
      </w:r>
      <w:bookmarkEnd w:id="28"/>
    </w:p>
    <w:p w14:paraId="0EBBB8DF" w14:textId="77777777" w:rsidR="00936C3B" w:rsidRDefault="00936C3B" w:rsidP="00936C3B">
      <w:pPr>
        <w:pStyle w:val="3"/>
        <w:ind w:firstLine="480"/>
      </w:pPr>
      <w:bookmarkStart w:id="29" w:name="_Toc34748067"/>
      <w:r>
        <w:t>3.2.1</w:t>
      </w:r>
      <w:r>
        <w:tab/>
        <w:t>STM32</w:t>
      </w:r>
      <w:r>
        <w:rPr>
          <w:rFonts w:hint="eastAsia"/>
        </w:rPr>
        <w:t>单片机开发环境</w:t>
      </w:r>
      <w:bookmarkEnd w:id="29"/>
    </w:p>
    <w:p w14:paraId="52B008FE" w14:textId="77777777" w:rsidR="00936C3B" w:rsidRDefault="00936C3B" w:rsidP="00936C3B">
      <w:pPr>
        <w:jc w:val="center"/>
        <w:rPr>
          <w:rFonts w:ascii="宋体" w:hAnsi="宋体"/>
          <w:szCs w:val="24"/>
        </w:rPr>
      </w:pPr>
      <w:r>
        <w:rPr>
          <w:noProof/>
        </w:rPr>
        <w:drawing>
          <wp:inline distT="0" distB="0" distL="0" distR="0" wp14:anchorId="30D6DDFE" wp14:editId="3E0F2626">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74310" cy="3401060"/>
                    </a:xfrm>
                    <a:prstGeom prst="rect">
                      <a:avLst/>
                    </a:prstGeom>
                  </pic:spPr>
                </pic:pic>
              </a:graphicData>
            </a:graphic>
          </wp:inline>
        </w:drawing>
      </w:r>
    </w:p>
    <w:p w14:paraId="4655EB23"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14:paraId="692A8903" w14:textId="77777777" w:rsidR="00936C3B" w:rsidRDefault="00936C3B" w:rsidP="00936C3B">
      <w:pPr>
        <w:ind w:firstLineChars="200" w:firstLine="480"/>
        <w:rPr>
          <w:rFonts w:ascii="宋体" w:hAnsi="宋体"/>
          <w:szCs w:val="24"/>
        </w:rPr>
      </w:pPr>
      <w:r>
        <w:rPr>
          <w:rFonts w:ascii="宋体" w:hAnsi="宋体" w:hint="eastAsia"/>
          <w:szCs w:val="24"/>
        </w:rPr>
        <w:lastRenderedPageBreak/>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_Ref34668981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[15]</w:t>
      </w:r>
      <w:r>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14:paraId="1FD71621" w14:textId="77777777" w:rsidR="00936C3B" w:rsidRDefault="00936C3B" w:rsidP="00936C3B">
      <w:pPr>
        <w:pStyle w:val="3"/>
        <w:ind w:firstLine="480"/>
      </w:pPr>
      <w:bookmarkStart w:id="30" w:name="_Toc34748068"/>
      <w:r>
        <w:t>3.2.2 APP</w:t>
      </w:r>
      <w:r>
        <w:rPr>
          <w:rFonts w:hint="eastAsia"/>
        </w:rPr>
        <w:t>开发环境</w:t>
      </w:r>
      <w:bookmarkEnd w:id="30"/>
    </w:p>
    <w:p w14:paraId="1978A1E5" w14:textId="77777777" w:rsidR="00936C3B" w:rsidRDefault="00936C3B" w:rsidP="00936C3B">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Pr>
          <w:rFonts w:ascii="宋体" w:hAnsi="宋体" w:cs="Arial"/>
          <w:color w:val="333333"/>
          <w:szCs w:val="24"/>
          <w:shd w:val="clear" w:color="auto" w:fill="FFFFFF"/>
          <w:vertAlign w:val="superscript"/>
        </w:rPr>
        <w:t>[16]</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14:paraId="43E7809E" w14:textId="77777777" w:rsidR="00936C3B" w:rsidRDefault="00936C3B" w:rsidP="00936C3B">
      <w:pPr>
        <w:ind w:firstLineChars="200" w:firstLine="480"/>
        <w:rPr>
          <w:rFonts w:ascii="宋体" w:hAnsi="宋体"/>
          <w:szCs w:val="24"/>
        </w:rPr>
      </w:pPr>
      <w:r>
        <w:rPr>
          <w:noProof/>
        </w:rPr>
        <w:drawing>
          <wp:inline distT="0" distB="0" distL="0" distR="0" wp14:anchorId="66376794" wp14:editId="768D888E">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4310" cy="3768725"/>
                    </a:xfrm>
                    <a:prstGeom prst="rect">
                      <a:avLst/>
                    </a:prstGeom>
                  </pic:spPr>
                </pic:pic>
              </a:graphicData>
            </a:graphic>
          </wp:inline>
        </w:drawing>
      </w:r>
    </w:p>
    <w:p w14:paraId="233E109B"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14:paraId="1F0FD0AB" w14:textId="77777777" w:rsidR="00936C3B" w:rsidRDefault="00936C3B" w:rsidP="00936C3B">
      <w:pPr>
        <w:ind w:firstLineChars="200" w:firstLine="480"/>
        <w:rPr>
          <w:rFonts w:ascii="宋体" w:hAnsi="宋体"/>
          <w:szCs w:val="24"/>
        </w:rPr>
      </w:pPr>
      <w:r>
        <w:rPr>
          <w:rFonts w:ascii="宋体" w:hAnsi="宋体" w:hint="eastAsia"/>
          <w:szCs w:val="24"/>
        </w:rPr>
        <w:t>其优势如下：</w:t>
      </w:r>
    </w:p>
    <w:p w14:paraId="3CC4F91A" w14:textId="77777777" w:rsidR="00936C3B" w:rsidRDefault="00936C3B" w:rsidP="00936C3B">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Studio使用了单项目管理模式，在启动速度上比Eclipse快。</w:t>
      </w:r>
    </w:p>
    <w:p w14:paraId="6B953123"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lastRenderedPageBreak/>
        <w:t>（2）功能强大的UI编辑器：集合了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的优点，并且能更实时的展示界面布局效果。</w:t>
      </w:r>
    </w:p>
    <w:p w14:paraId="558AEB9F"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Studio支持了多种插件，可直接在插件管理中下载所需的插件，。</w:t>
      </w:r>
    </w:p>
    <w:p w14:paraId="4D7E1FC8"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）整合了Gradle构建工具：Gradle继承了Ant的灵活性和Maven的生命周期管理，采用了DSL格式，使得脚本更加灵活简洁。</w:t>
      </w:r>
    </w:p>
    <w:p w14:paraId="7A962082"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）智能：智能保存，智能补齐，在实际的编辑代码中熟练使用后，可极大提高代码编写效率。</w:t>
      </w:r>
    </w:p>
    <w:p w14:paraId="6C6A07CC"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）内置终端：不需要自己打开一个终端来使用ADB等工具。</w:t>
      </w:r>
    </w:p>
    <w:p w14:paraId="3AB9FE97" w14:textId="77777777" w:rsidR="00936C3B" w:rsidRDefault="00936C3B" w:rsidP="00936C3B">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支持：是Google官方专门为Android应用开发打造的利器，也是目前Google官方唯一推荐，并且不再支持其他IDE。</w:t>
      </w:r>
    </w:p>
    <w:p w14:paraId="0C68CCD6" w14:textId="77777777" w:rsidR="00936C3B" w:rsidRDefault="00936C3B" w:rsidP="00936C3B">
      <w:pPr>
        <w:widowControl/>
        <w:shd w:val="clear" w:color="auto" w:fill="FFFFFF"/>
        <w:ind w:firstLineChars="200" w:firstLine="480"/>
        <w:jc w:val="left"/>
        <w:rPr>
          <w:rFonts w:ascii="宋体" w:hAnsi="宋体" w:cs="Arial"/>
          <w:color w:val="333333"/>
          <w:szCs w:val="24"/>
        </w:rPr>
      </w:pPr>
    </w:p>
    <w:p w14:paraId="2B86E963" w14:textId="77777777" w:rsidR="00936C3B" w:rsidRDefault="00936C3B" w:rsidP="00936C3B">
      <w:pPr>
        <w:pStyle w:val="2"/>
        <w:ind w:firstLine="480"/>
      </w:pPr>
      <w:bookmarkStart w:id="31" w:name="_Toc34748069"/>
      <w:r>
        <w:t xml:space="preserve">3.3 </w:t>
      </w:r>
      <w:r>
        <w:rPr>
          <w:rFonts w:hint="eastAsia"/>
        </w:rPr>
        <w:t>云平台的应用</w:t>
      </w:r>
      <w:bookmarkEnd w:id="31"/>
    </w:p>
    <w:p w14:paraId="71B444EB" w14:textId="77777777" w:rsidR="00936C3B" w:rsidRDefault="00936C3B" w:rsidP="00936C3B">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14:paraId="2BC4CFED" w14:textId="77777777" w:rsidR="00936C3B" w:rsidRDefault="00936C3B" w:rsidP="00936C3B">
      <w:pPr>
        <w:pStyle w:val="3"/>
        <w:ind w:firstLine="480"/>
      </w:pPr>
      <w:bookmarkStart w:id="32" w:name="_Toc34748070"/>
      <w:r>
        <w:rPr>
          <w:rFonts w:hint="eastAsia"/>
        </w:rPr>
        <w:t>3</w:t>
      </w:r>
      <w:r>
        <w:t xml:space="preserve">.3.1 </w:t>
      </w:r>
      <w:r>
        <w:rPr>
          <w:rFonts w:hint="eastAsia"/>
        </w:rPr>
        <w:t>机智云平台简介</w:t>
      </w:r>
      <w:bookmarkEnd w:id="32"/>
    </w:p>
    <w:p w14:paraId="386987F2" w14:textId="77777777" w:rsidR="00936C3B" w:rsidRDefault="00936C3B" w:rsidP="00936C3B">
      <w:pPr>
        <w:ind w:firstLineChars="200" w:firstLine="480"/>
        <w:rPr>
          <w:rFonts w:ascii="宋体" w:hAnsi="宋体"/>
          <w:color w:val="000000"/>
          <w:szCs w:val="24"/>
        </w:rPr>
      </w:pPr>
      <w:r>
        <w:rPr>
          <w:rFonts w:ascii="宋体" w:hAnsi="宋体"/>
          <w:color w:val="000000"/>
          <w:szCs w:val="24"/>
        </w:rPr>
        <w:t>机智云是致力于物联网、智能硬件</w:t>
      </w:r>
      <w:proofErr w:type="gramStart"/>
      <w:r>
        <w:rPr>
          <w:rFonts w:ascii="宋体" w:hAnsi="宋体"/>
          <w:color w:val="000000"/>
          <w:szCs w:val="24"/>
        </w:rPr>
        <w:t>云服务</w:t>
      </w:r>
      <w:proofErr w:type="gramEnd"/>
      <w:r>
        <w:rPr>
          <w:rFonts w:ascii="宋体" w:hAnsi="宋体"/>
          <w:color w:val="000000"/>
          <w:szCs w:val="24"/>
        </w:rPr>
        <w:t>的开发平台，机智云平台为开发者提供了自助式智能硬件开发工具与开放的云端服务，</w:t>
      </w:r>
      <w:r>
        <w:rPr>
          <w:rFonts w:ascii="宋体" w:hAnsi="宋体" w:hint="eastAsia"/>
          <w:color w:val="000000"/>
          <w:szCs w:val="24"/>
        </w:rPr>
        <w:t>能够</w:t>
      </w:r>
      <w:r>
        <w:rPr>
          <w:rFonts w:ascii="宋体" w:hAnsi="宋体"/>
          <w:color w:val="000000"/>
          <w:szCs w:val="24"/>
        </w:rPr>
        <w:t>最大限度降低了物联网硬件开发的技术门槛，降低研发的成本</w:t>
      </w:r>
      <w:r>
        <w:rPr>
          <w:rFonts w:ascii="宋体" w:hAnsi="宋体" w:hint="eastAsia"/>
          <w:color w:val="000000"/>
          <w:szCs w:val="24"/>
        </w:rPr>
        <w:t>。其主要包括机智云云端、机智</w:t>
      </w:r>
      <w:proofErr w:type="gramStart"/>
      <w:r>
        <w:rPr>
          <w:rFonts w:ascii="宋体" w:hAnsi="宋体" w:hint="eastAsia"/>
          <w:color w:val="000000"/>
          <w:szCs w:val="24"/>
        </w:rPr>
        <w:t>云设备端</w:t>
      </w:r>
      <w:proofErr w:type="gramEnd"/>
      <w:r>
        <w:rPr>
          <w:rFonts w:ascii="宋体" w:hAnsi="宋体" w:hint="eastAsia"/>
          <w:color w:val="000000"/>
          <w:szCs w:val="24"/>
        </w:rPr>
        <w:t>和S</w:t>
      </w:r>
      <w:r>
        <w:rPr>
          <w:rFonts w:ascii="宋体" w:hAnsi="宋体"/>
          <w:color w:val="000000"/>
          <w:szCs w:val="24"/>
        </w:rPr>
        <w:t>DK</w:t>
      </w:r>
      <w:r>
        <w:rPr>
          <w:rFonts w:ascii="宋体" w:hAnsi="宋体" w:hint="eastAsia"/>
          <w:color w:val="000000"/>
          <w:szCs w:val="24"/>
        </w:rPr>
        <w:t>三部分，如图3</w:t>
      </w:r>
      <w:r>
        <w:rPr>
          <w:rFonts w:ascii="宋体" w:hAnsi="宋体"/>
          <w:color w:val="000000"/>
          <w:szCs w:val="24"/>
        </w:rPr>
        <w:t>-4</w:t>
      </w:r>
      <w:r>
        <w:rPr>
          <w:rFonts w:ascii="宋体" w:hAnsi="宋体" w:hint="eastAsia"/>
          <w:color w:val="000000"/>
          <w:szCs w:val="24"/>
        </w:rPr>
        <w:t>所示：</w:t>
      </w:r>
    </w:p>
    <w:p w14:paraId="43912861" w14:textId="77777777" w:rsidR="00936C3B" w:rsidRDefault="00936C3B" w:rsidP="00936C3B">
      <w:pPr>
        <w:ind w:firstLineChars="200" w:firstLine="480"/>
        <w:rPr>
          <w:rFonts w:ascii="宋体" w:hAnsi="宋体"/>
          <w:szCs w:val="24"/>
        </w:rPr>
      </w:pPr>
      <w:r>
        <w:rPr>
          <w:noProof/>
        </w:rPr>
        <w:lastRenderedPageBreak/>
        <w:drawing>
          <wp:inline distT="0" distB="0" distL="0" distR="0" wp14:anchorId="2EBCB017" wp14:editId="17BC299D">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14:paraId="32C6E66F"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14:paraId="1382F7F5" w14:textId="77777777" w:rsidR="00936C3B" w:rsidRDefault="00936C3B" w:rsidP="00936C3B">
      <w:pPr>
        <w:ind w:firstLineChars="200" w:firstLine="480"/>
        <w:rPr>
          <w:rFonts w:ascii="宋体" w:hAnsi="宋体"/>
          <w:szCs w:val="24"/>
        </w:rPr>
      </w:pPr>
      <w:r>
        <w:rPr>
          <w:rFonts w:ascii="宋体" w:hAnsi="宋体" w:hint="eastAsia"/>
          <w:szCs w:val="24"/>
        </w:rPr>
        <w:t xml:space="preserve">使用机智云平台开发产品，一般需要以下这些步骤： </w:t>
      </w:r>
    </w:p>
    <w:p w14:paraId="226F3E5C" w14:textId="77777777" w:rsidR="00936C3B" w:rsidRDefault="00936C3B" w:rsidP="00936C3B">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14:paraId="20B8066C"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14:paraId="4EDB1D26"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14:paraId="46FA1252"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14:paraId="029DB3A0"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14:paraId="7700C0D0"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14:paraId="72F1D489"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14:paraId="42738EF8" w14:textId="77777777" w:rsidR="00936C3B" w:rsidRDefault="00936C3B" w:rsidP="00936C3B">
      <w:pPr>
        <w:pStyle w:val="3"/>
        <w:ind w:firstLine="480"/>
      </w:pPr>
      <w:bookmarkStart w:id="33" w:name="_Toc34748071"/>
      <w:r>
        <w:rPr>
          <w:rFonts w:hint="eastAsia"/>
        </w:rPr>
        <w:t>3</w:t>
      </w:r>
      <w:r>
        <w:t xml:space="preserve">.3.2 </w:t>
      </w:r>
      <w:r>
        <w:rPr>
          <w:rFonts w:hint="eastAsia"/>
        </w:rPr>
        <w:t>设备接入云平台开发</w:t>
      </w:r>
      <w:bookmarkEnd w:id="33"/>
    </w:p>
    <w:p w14:paraId="66409C07" w14:textId="77777777" w:rsidR="00936C3B" w:rsidRDefault="00936C3B" w:rsidP="00936C3B">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14:paraId="57AEB3E0" w14:textId="77777777" w:rsidR="00936C3B" w:rsidRDefault="00936C3B" w:rsidP="00936C3B">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14:paraId="64377176" w14:textId="77777777" w:rsidR="00936C3B" w:rsidRDefault="00936C3B" w:rsidP="00936C3B">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[17]</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w:t>
      </w:r>
      <w:r>
        <w:rPr>
          <w:rFonts w:ascii="宋体" w:hAnsi="宋体" w:hint="eastAsia"/>
          <w:szCs w:val="24"/>
        </w:rPr>
        <w:lastRenderedPageBreak/>
        <w:t>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14:paraId="3E08BAF2" w14:textId="77777777" w:rsidR="00936C3B" w:rsidRDefault="00936C3B" w:rsidP="00936C3B">
      <w:pPr>
        <w:ind w:firstLineChars="200" w:firstLine="480"/>
        <w:jc w:val="center"/>
        <w:rPr>
          <w:rFonts w:ascii="宋体" w:hAnsi="宋体"/>
          <w:szCs w:val="24"/>
        </w:rPr>
      </w:pPr>
      <w:r>
        <w:rPr>
          <w:rFonts w:ascii="宋体" w:hAnsi="宋体" w:hint="eastAsia"/>
          <w:noProof/>
          <w:szCs w:val="24"/>
        </w:rPr>
        <w:drawing>
          <wp:inline distT="0" distB="0" distL="0" distR="0" wp14:anchorId="28953BE9" wp14:editId="00282540">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14:paraId="6FF8B226"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14:paraId="32D74CA6" w14:textId="77777777" w:rsidR="00936C3B" w:rsidRDefault="00936C3B" w:rsidP="00936C3B">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14:paraId="08A44510" w14:textId="77777777" w:rsidR="00936C3B" w:rsidRDefault="00936C3B" w:rsidP="00936C3B">
      <w:pPr>
        <w:ind w:firstLineChars="200" w:firstLine="480"/>
        <w:rPr>
          <w:rFonts w:ascii="宋体" w:hAnsi="宋体"/>
          <w:szCs w:val="24"/>
        </w:rPr>
      </w:pPr>
      <w:r>
        <w:rPr>
          <w:rFonts w:ascii="宋体" w:hAnsi="宋体" w:hint="eastAsia"/>
          <w:szCs w:val="24"/>
        </w:rPr>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14:paraId="20FA389A" w14:textId="77777777" w:rsidR="00936C3B" w:rsidRDefault="00936C3B" w:rsidP="00936C3B">
      <w:pPr>
        <w:pStyle w:val="2"/>
        <w:ind w:firstLine="480"/>
      </w:pPr>
      <w:bookmarkStart w:id="34" w:name="_Toc34748072"/>
      <w:r>
        <w:t xml:space="preserve">3.4 </w:t>
      </w:r>
      <w:r>
        <w:rPr>
          <w:rFonts w:hint="eastAsia"/>
        </w:rPr>
        <w:t>主要功能模块程序设计</w:t>
      </w:r>
      <w:bookmarkEnd w:id="34"/>
    </w:p>
    <w:p w14:paraId="3A5A31DB" w14:textId="77777777" w:rsidR="00936C3B" w:rsidRDefault="00936C3B" w:rsidP="00936C3B">
      <w:pPr>
        <w:pStyle w:val="3"/>
        <w:ind w:firstLine="480"/>
      </w:pPr>
      <w:bookmarkStart w:id="35" w:name="_Toc34748073"/>
      <w:r>
        <w:rPr>
          <w:rFonts w:eastAsia="宋体"/>
        </w:rPr>
        <w:t xml:space="preserve">3.4.1 </w:t>
      </w:r>
      <w:r>
        <w:rPr>
          <w:rFonts w:hint="eastAsia"/>
        </w:rPr>
        <w:t>温湿度传感器模块程序</w:t>
      </w:r>
      <w:bookmarkEnd w:id="35"/>
    </w:p>
    <w:p w14:paraId="31376418" w14:textId="77777777" w:rsidR="00936C3B" w:rsidRDefault="00936C3B" w:rsidP="00936C3B">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14:paraId="3507B5C6" w14:textId="77777777" w:rsidR="00936C3B" w:rsidRDefault="00936C3B" w:rsidP="00936C3B">
      <w:pPr>
        <w:rPr>
          <w:rFonts w:ascii="宋体" w:hAnsi="宋体"/>
          <w:szCs w:val="24"/>
        </w:rPr>
      </w:pPr>
      <w:r>
        <w:rPr>
          <w:noProof/>
        </w:rPr>
        <w:drawing>
          <wp:inline distT="0" distB="0" distL="0" distR="0" wp14:anchorId="1F29C64B" wp14:editId="20A8EE03">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74310" cy="1562100"/>
                    </a:xfrm>
                    <a:prstGeom prst="rect">
                      <a:avLst/>
                    </a:prstGeom>
                  </pic:spPr>
                </pic:pic>
              </a:graphicData>
            </a:graphic>
          </wp:inline>
        </w:drawing>
      </w:r>
    </w:p>
    <w:p w14:paraId="03D54A98"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14:paraId="289B5EA5" w14:textId="77777777" w:rsidR="00936C3B" w:rsidRDefault="00936C3B" w:rsidP="00936C3B">
      <w:pPr>
        <w:ind w:firstLineChars="200" w:firstLine="480"/>
        <w:rPr>
          <w:rFonts w:ascii="宋体" w:hAnsi="宋体"/>
          <w:color w:val="000000"/>
          <w:szCs w:val="24"/>
        </w:rPr>
      </w:pPr>
      <w:r>
        <w:rPr>
          <w:rFonts w:ascii="宋体" w:hAnsi="宋体" w:hint="eastAsia"/>
          <w:color w:val="000000"/>
          <w:szCs w:val="24"/>
        </w:rPr>
        <w:lastRenderedPageBreak/>
        <w:t>而M</w:t>
      </w:r>
      <w:r>
        <w:rPr>
          <w:rFonts w:ascii="宋体" w:hAnsi="宋体"/>
          <w:color w:val="000000"/>
          <w:szCs w:val="24"/>
        </w:rPr>
        <w:t>CU</w:t>
      </w:r>
      <w:r>
        <w:rPr>
          <w:rFonts w:ascii="宋体" w:hAnsi="宋体" w:hint="eastAsia"/>
          <w:color w:val="000000"/>
          <w:szCs w:val="24"/>
        </w:rPr>
        <w:t>复位信号和D</w:t>
      </w:r>
      <w:r>
        <w:rPr>
          <w:rFonts w:ascii="宋体" w:hAnsi="宋体"/>
          <w:color w:val="000000"/>
          <w:szCs w:val="24"/>
        </w:rPr>
        <w:t>HT11</w:t>
      </w:r>
      <w:r>
        <w:rPr>
          <w:rFonts w:ascii="宋体" w:hAnsi="宋体" w:hint="eastAsia"/>
          <w:color w:val="000000"/>
          <w:szCs w:val="24"/>
        </w:rPr>
        <w:t>响应信号如图3</w:t>
      </w:r>
      <w:r>
        <w:rPr>
          <w:rFonts w:ascii="宋体" w:hAnsi="宋体"/>
          <w:color w:val="000000"/>
          <w:szCs w:val="24"/>
        </w:rPr>
        <w:t>-7</w:t>
      </w:r>
      <w:r>
        <w:rPr>
          <w:rFonts w:ascii="宋体" w:hAnsi="宋体" w:hint="eastAsia"/>
          <w:color w:val="000000"/>
          <w:szCs w:val="24"/>
        </w:rPr>
        <w:t>所示。M</w:t>
      </w:r>
      <w:r>
        <w:rPr>
          <w:rFonts w:ascii="宋体" w:hAnsi="宋体"/>
          <w:color w:val="000000"/>
          <w:szCs w:val="24"/>
        </w:rPr>
        <w:t>CU发送开始信号</w:t>
      </w:r>
      <w:r>
        <w:rPr>
          <w:rFonts w:ascii="宋体" w:hAnsi="宋体" w:hint="eastAsia"/>
          <w:color w:val="000000"/>
          <w:szCs w:val="24"/>
        </w:rPr>
        <w:t>时</w:t>
      </w:r>
      <w:r>
        <w:rPr>
          <w:rFonts w:ascii="TimesNewRomanPSMT" w:hAnsi="TimesNewRomanPSMT"/>
          <w:color w:val="000000"/>
          <w:szCs w:val="24"/>
        </w:rPr>
        <w:t>，</w:t>
      </w:r>
      <w:r>
        <w:rPr>
          <w:rFonts w:ascii="TimesNewRomanPSMT" w:hAnsi="TimesNewRomanPSMT" w:hint="eastAsia"/>
          <w:color w:val="000000"/>
          <w:szCs w:val="24"/>
        </w:rPr>
        <w:t>M</w:t>
      </w:r>
      <w:r>
        <w:rPr>
          <w:rFonts w:ascii="TimesNewRomanPSMT" w:hAnsi="TimesNewRomanPSMT"/>
          <w:color w:val="000000"/>
          <w:szCs w:val="24"/>
        </w:rPr>
        <w:t>CU</w:t>
      </w:r>
      <w:r>
        <w:rPr>
          <w:rFonts w:ascii="TimesNewRomanPSMT" w:hAnsi="TimesNewRomanPSMT" w:hint="eastAsia"/>
          <w:color w:val="000000"/>
          <w:szCs w:val="24"/>
        </w:rPr>
        <w:t>至少拉低</w:t>
      </w:r>
      <w:r>
        <w:rPr>
          <w:rFonts w:ascii="TimesNewRomanPSMT" w:hAnsi="TimesNewRomanPSMT" w:hint="eastAsia"/>
          <w:color w:val="000000"/>
          <w:szCs w:val="24"/>
        </w:rPr>
        <w:t>1</w:t>
      </w:r>
      <w:r>
        <w:rPr>
          <w:rFonts w:ascii="TimesNewRomanPSMT" w:hAnsi="TimesNewRomanPSMT"/>
          <w:color w:val="000000"/>
          <w:szCs w:val="24"/>
        </w:rPr>
        <w:t>8</w:t>
      </w:r>
      <w:r>
        <w:rPr>
          <w:rFonts w:ascii="TimesNewRomanPSMT" w:hAnsi="TimesNewRomanPSMT" w:hint="eastAsia"/>
          <w:color w:val="000000"/>
          <w:szCs w:val="24"/>
        </w:rPr>
        <w:t>ms</w:t>
      </w:r>
      <w:r>
        <w:rPr>
          <w:rFonts w:ascii="TimesNewRomanPSMT" w:hAnsi="TimesNewRomanPSMT" w:hint="eastAsia"/>
          <w:color w:val="000000"/>
          <w:szCs w:val="24"/>
        </w:rPr>
        <w:t>，在拉高</w:t>
      </w:r>
      <w:r>
        <w:rPr>
          <w:rFonts w:ascii="宋体" w:hAnsi="宋体"/>
          <w:color w:val="000000"/>
          <w:szCs w:val="24"/>
        </w:rPr>
        <w:t>延时等待</w:t>
      </w:r>
      <w:r>
        <w:rPr>
          <w:rFonts w:ascii="TimesNewRomanPSMT" w:hAnsi="TimesNewRomanPSMT"/>
          <w:color w:val="000000"/>
          <w:szCs w:val="24"/>
        </w:rPr>
        <w:t>20us-40us</w:t>
      </w:r>
      <w:r>
        <w:rPr>
          <w:rFonts w:ascii="宋体" w:hAnsi="宋体"/>
          <w:color w:val="000000"/>
          <w:szCs w:val="24"/>
        </w:rPr>
        <w:t>后读取</w:t>
      </w:r>
      <w:r>
        <w:rPr>
          <w:rFonts w:ascii="TimesNewRomanPSMT" w:hAnsi="TimesNewRomanPSMT"/>
          <w:color w:val="000000"/>
          <w:szCs w:val="24"/>
        </w:rPr>
        <w:t xml:space="preserve">DH11T </w:t>
      </w:r>
      <w:r>
        <w:rPr>
          <w:rFonts w:ascii="宋体" w:hAnsi="宋体"/>
          <w:color w:val="000000"/>
          <w:szCs w:val="24"/>
        </w:rPr>
        <w:t>的回应信号，读取总线为低电平</w:t>
      </w:r>
      <w:r>
        <w:rPr>
          <w:rFonts w:ascii="TimesNewRomanPSMT" w:hAnsi="TimesNewRomanPSMT"/>
          <w:color w:val="000000"/>
          <w:szCs w:val="24"/>
        </w:rPr>
        <w:t>，</w:t>
      </w:r>
      <w:r>
        <w:rPr>
          <w:rFonts w:ascii="宋体" w:hAnsi="宋体"/>
          <w:color w:val="000000"/>
          <w:szCs w:val="24"/>
        </w:rPr>
        <w:t>说明</w:t>
      </w:r>
      <w:r>
        <w:rPr>
          <w:rFonts w:ascii="TimesNewRomanPSMT" w:hAnsi="TimesNewRomanPSMT"/>
          <w:color w:val="000000"/>
          <w:szCs w:val="24"/>
        </w:rPr>
        <w:t>DHT11</w:t>
      </w:r>
      <w:r>
        <w:rPr>
          <w:rFonts w:ascii="宋体" w:hAnsi="宋体"/>
          <w:color w:val="000000"/>
          <w:szCs w:val="24"/>
        </w:rPr>
        <w:t>发送响应信号</w:t>
      </w:r>
      <w:r>
        <w:rPr>
          <w:rFonts w:ascii="宋体" w:hAnsi="宋体" w:hint="eastAsia"/>
          <w:color w:val="000000"/>
          <w:szCs w:val="24"/>
        </w:rPr>
        <w:t>，</w:t>
      </w:r>
      <w:r>
        <w:rPr>
          <w:rFonts w:ascii="TimesNewRomanPSMT" w:hAnsi="TimesNewRomanPSMT"/>
          <w:color w:val="000000"/>
          <w:szCs w:val="24"/>
        </w:rPr>
        <w:t>DHT11</w:t>
      </w:r>
      <w:r>
        <w:rPr>
          <w:rFonts w:ascii="宋体" w:hAnsi="宋体"/>
          <w:color w:val="000000"/>
          <w:szCs w:val="24"/>
        </w:rPr>
        <w:t>发送响应信号后，再把总线拉高</w:t>
      </w:r>
      <w:r>
        <w:rPr>
          <w:rFonts w:ascii="TimesNewRomanPSMT" w:hAnsi="TimesNewRomanPSMT"/>
          <w:color w:val="000000"/>
          <w:szCs w:val="24"/>
        </w:rPr>
        <w:t>，</w:t>
      </w:r>
      <w:r>
        <w:rPr>
          <w:rFonts w:ascii="宋体" w:hAnsi="宋体"/>
          <w:color w:val="000000"/>
          <w:szCs w:val="24"/>
        </w:rPr>
        <w:t>准备发送数据</w:t>
      </w:r>
      <w:r>
        <w:rPr>
          <w:rFonts w:ascii="TimesNewRomanPSMT" w:hAnsi="TimesNewRomanPSMT"/>
          <w:color w:val="000000"/>
          <w:szCs w:val="24"/>
        </w:rPr>
        <w:t>，</w:t>
      </w:r>
      <w:r>
        <w:rPr>
          <w:rFonts w:ascii="宋体" w:hAnsi="宋体"/>
          <w:color w:val="000000"/>
          <w:szCs w:val="24"/>
        </w:rPr>
        <w:t>每一</w:t>
      </w:r>
      <w:r>
        <w:rPr>
          <w:rFonts w:ascii="TimesNewRomanPSMT" w:hAnsi="TimesNewRomanPSMT" w:hint="eastAsia"/>
          <w:color w:val="000000"/>
          <w:szCs w:val="24"/>
        </w:rPr>
        <w:t>bit</w:t>
      </w:r>
      <w:r>
        <w:rPr>
          <w:rFonts w:ascii="宋体" w:hAnsi="宋体"/>
          <w:color w:val="000000"/>
          <w:szCs w:val="24"/>
        </w:rPr>
        <w:t>数据都以低电平开始</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_Ref34669063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[18]</w:t>
      </w:r>
      <w:r>
        <w:rPr>
          <w:rFonts w:ascii="宋体" w:hAnsi="宋体"/>
          <w:color w:val="000000"/>
          <w:szCs w:val="24"/>
          <w:vertAlign w:val="superscript"/>
        </w:rPr>
        <w:fldChar w:fldCharType="end"/>
      </w:r>
      <w:r>
        <w:rPr>
          <w:rFonts w:ascii="宋体" w:hAnsi="宋体"/>
          <w:color w:val="000000"/>
          <w:szCs w:val="24"/>
        </w:rPr>
        <w:t>。</w:t>
      </w:r>
    </w:p>
    <w:p w14:paraId="6B8AA6F9" w14:textId="77777777" w:rsidR="00936C3B" w:rsidRDefault="00936C3B" w:rsidP="00936C3B">
      <w:pPr>
        <w:ind w:firstLineChars="200" w:firstLine="480"/>
        <w:rPr>
          <w:rFonts w:ascii="宋体" w:hAnsi="宋体"/>
          <w:szCs w:val="24"/>
        </w:rPr>
      </w:pPr>
      <w:r>
        <w:rPr>
          <w:noProof/>
        </w:rPr>
        <w:drawing>
          <wp:inline distT="0" distB="0" distL="0" distR="0" wp14:anchorId="0BBFA4E3" wp14:editId="522549FE">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1737995"/>
                    </a:xfrm>
                    <a:prstGeom prst="rect">
                      <a:avLst/>
                    </a:prstGeom>
                  </pic:spPr>
                </pic:pic>
              </a:graphicData>
            </a:graphic>
          </wp:inline>
        </w:drawing>
      </w:r>
    </w:p>
    <w:p w14:paraId="41347FCA" w14:textId="77777777" w:rsidR="00936C3B" w:rsidRPr="00396A08" w:rsidRDefault="00936C3B" w:rsidP="00936C3B">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14:paraId="1617406D" w14:textId="77777777" w:rsidR="00936C3B" w:rsidRDefault="00936C3B" w:rsidP="00936C3B">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14:paraId="150F597C" w14:textId="77777777" w:rsidR="00936C3B" w:rsidRDefault="00936C3B" w:rsidP="00936C3B">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14:paraId="08E8B341" w14:textId="77777777" w:rsidR="00936C3B" w:rsidRDefault="00936C3B" w:rsidP="00936C3B">
      <w:pPr>
        <w:jc w:val="center"/>
        <w:rPr>
          <w:rFonts w:ascii="宋体" w:hAnsi="宋体"/>
          <w:szCs w:val="24"/>
        </w:rPr>
      </w:pPr>
      <w:r>
        <w:rPr>
          <w:noProof/>
        </w:rPr>
        <w:drawing>
          <wp:inline distT="0" distB="0" distL="0" distR="0" wp14:anchorId="7B947195" wp14:editId="08D658F1">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281430"/>
                    </a:xfrm>
                    <a:prstGeom prst="rect">
                      <a:avLst/>
                    </a:prstGeom>
                  </pic:spPr>
                </pic:pic>
              </a:graphicData>
            </a:graphic>
          </wp:inline>
        </w:drawing>
      </w:r>
    </w:p>
    <w:p w14:paraId="623189D8"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14:paraId="21821D61" w14:textId="77777777" w:rsidR="00936C3B" w:rsidRDefault="00936C3B" w:rsidP="00936C3B">
      <w:pPr>
        <w:pStyle w:val="3"/>
        <w:ind w:firstLine="480"/>
      </w:pPr>
      <w:bookmarkStart w:id="36" w:name="_Toc34748074"/>
      <w:r>
        <w:t xml:space="preserve">3.4.2 </w:t>
      </w:r>
      <w:r>
        <w:rPr>
          <w:rFonts w:hint="eastAsia"/>
        </w:rPr>
        <w:t>光强传感器模块程序</w:t>
      </w:r>
      <w:bookmarkEnd w:id="36"/>
    </w:p>
    <w:p w14:paraId="17ADDA06" w14:textId="77777777" w:rsidR="00936C3B" w:rsidRDefault="00936C3B" w:rsidP="00936C3B">
      <w:pPr>
        <w:ind w:firstLineChars="200" w:firstLine="480"/>
        <w:jc w:val="left"/>
        <w:rPr>
          <w:rFonts w:ascii="宋体" w:hAnsi="宋体"/>
          <w:color w:val="000000"/>
          <w:szCs w:val="24"/>
        </w:rPr>
      </w:pPr>
      <w:r>
        <w:rPr>
          <w:rFonts w:ascii="宋体" w:hAnsi="宋体" w:hint="eastAsia"/>
          <w:szCs w:val="24"/>
        </w:rPr>
        <w:t>光强传感器G</w:t>
      </w:r>
      <w:r>
        <w:rPr>
          <w:rFonts w:ascii="宋体" w:hAnsi="宋体"/>
          <w:szCs w:val="24"/>
        </w:rPr>
        <w:t>Y-30</w:t>
      </w:r>
      <w:r>
        <w:rPr>
          <w:rFonts w:ascii="宋体" w:hAnsi="宋体" w:hint="eastAsia"/>
          <w:szCs w:val="24"/>
        </w:rPr>
        <w:t>本</w:t>
      </w:r>
      <w:r>
        <w:rPr>
          <w:szCs w:val="24"/>
        </w:rPr>
        <w:t>农业检测控制与控制系统</w:t>
      </w:r>
      <w:r>
        <w:rPr>
          <w:rFonts w:ascii="宋体" w:hAnsi="宋体" w:hint="eastAsia"/>
          <w:szCs w:val="24"/>
        </w:rPr>
        <w:t>设计中起到采集周围光照强度的作用，与S</w:t>
      </w:r>
      <w:r>
        <w:rPr>
          <w:rFonts w:ascii="宋体" w:hAnsi="宋体"/>
          <w:szCs w:val="24"/>
        </w:rPr>
        <w:t>TM32</w:t>
      </w:r>
      <w:r>
        <w:rPr>
          <w:rFonts w:ascii="宋体" w:hAnsi="宋体" w:hint="eastAsia"/>
          <w:szCs w:val="24"/>
        </w:rPr>
        <w:t>单片机之间以标准I</w:t>
      </w:r>
      <w:r>
        <w:rPr>
          <w:rFonts w:ascii="宋体" w:hAnsi="宋体"/>
          <w:szCs w:val="24"/>
        </w:rPr>
        <w:t>IC</w:t>
      </w:r>
      <w:r>
        <w:rPr>
          <w:rFonts w:ascii="宋体" w:hAnsi="宋体" w:hint="eastAsia"/>
          <w:szCs w:val="24"/>
        </w:rPr>
        <w:t>总线协议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_Ref34669082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进行连接通讯。</w:t>
      </w:r>
      <w:r>
        <w:rPr>
          <w:rFonts w:ascii="宋体" w:hAnsi="宋体" w:hint="eastAsia"/>
          <w:color w:val="000000"/>
          <w:szCs w:val="24"/>
        </w:rPr>
        <w:t>如图3</w:t>
      </w:r>
      <w:r>
        <w:rPr>
          <w:rFonts w:ascii="宋体" w:hAnsi="宋体"/>
          <w:color w:val="000000"/>
          <w:szCs w:val="24"/>
        </w:rPr>
        <w:t>-9</w:t>
      </w:r>
      <w:r>
        <w:rPr>
          <w:rFonts w:ascii="宋体" w:hAnsi="宋体" w:hint="eastAsia"/>
          <w:color w:val="000000"/>
          <w:szCs w:val="24"/>
        </w:rPr>
        <w:t>为G</w:t>
      </w:r>
      <w:r>
        <w:rPr>
          <w:rFonts w:ascii="宋体" w:hAnsi="宋体"/>
          <w:color w:val="000000"/>
          <w:szCs w:val="24"/>
        </w:rPr>
        <w:t>Y-30</w:t>
      </w:r>
      <w:r>
        <w:rPr>
          <w:rFonts w:ascii="宋体" w:hAnsi="宋体" w:hint="eastAsia"/>
          <w:color w:val="000000"/>
          <w:szCs w:val="24"/>
        </w:rPr>
        <w:t>的I</w:t>
      </w:r>
      <w:r>
        <w:rPr>
          <w:rFonts w:ascii="宋体" w:hAnsi="宋体"/>
          <w:color w:val="000000"/>
          <w:szCs w:val="24"/>
        </w:rPr>
        <w:t>IC</w:t>
      </w:r>
      <w:r>
        <w:rPr>
          <w:rFonts w:ascii="宋体" w:hAnsi="宋体" w:hint="eastAsia"/>
          <w:color w:val="000000"/>
          <w:szCs w:val="24"/>
        </w:rPr>
        <w:t>时序图。</w:t>
      </w:r>
    </w:p>
    <w:p w14:paraId="0391CC1C" w14:textId="77777777" w:rsidR="00936C3B" w:rsidRDefault="00936C3B" w:rsidP="00936C3B">
      <w:pPr>
        <w:jc w:val="center"/>
        <w:rPr>
          <w:rFonts w:ascii="宋体" w:hAnsi="宋体"/>
          <w:szCs w:val="21"/>
        </w:rPr>
      </w:pPr>
      <w:r>
        <w:rPr>
          <w:noProof/>
        </w:rPr>
        <w:lastRenderedPageBreak/>
        <w:drawing>
          <wp:inline distT="0" distB="0" distL="0" distR="0" wp14:anchorId="221EDA1D" wp14:editId="14A245BB">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14:paraId="0B4FFCEE" w14:textId="77777777" w:rsidR="00936C3B" w:rsidRDefault="00936C3B" w:rsidP="00936C3B">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从高电平变为低电平，表示</w:t>
      </w:r>
      <w:r>
        <w:rPr>
          <w:rFonts w:ascii="宋体" w:hAnsi="宋体"/>
          <w:color w:val="000000"/>
          <w:szCs w:val="24"/>
        </w:rPr>
        <w:t>产生起始信号，开始数据传输，这个阶段主设备在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，此时</w:t>
      </w:r>
      <w:r>
        <w:rPr>
          <w:rFonts w:ascii="宋体" w:hAnsi="宋体" w:cs="Calibri"/>
          <w:color w:val="000000"/>
          <w:szCs w:val="24"/>
        </w:rPr>
        <w:t>SDA</w:t>
      </w:r>
      <w:r>
        <w:rPr>
          <w:rFonts w:ascii="宋体" w:hAnsi="宋体"/>
          <w:color w:val="000000"/>
          <w:szCs w:val="24"/>
        </w:rPr>
        <w:t>的数据无效，一般在这个时候</w:t>
      </w:r>
      <w:r>
        <w:rPr>
          <w:rFonts w:ascii="宋体" w:hAnsi="宋体" w:cs="Calibri"/>
          <w:color w:val="000000"/>
          <w:szCs w:val="24"/>
        </w:rPr>
        <w:t>SDA</w:t>
      </w:r>
      <w:r>
        <w:rPr>
          <w:rFonts w:ascii="宋体" w:hAnsi="宋体"/>
          <w:color w:val="000000"/>
          <w:szCs w:val="24"/>
        </w:rPr>
        <w:t>进行电平切换，为下一次表示数据做好准备。每个字节完成后，跟着一个应答位。当不想再进行数据传输时，主机产生一个停止信号，总线释放，</w:t>
      </w:r>
      <w:r>
        <w:rPr>
          <w:rFonts w:ascii="宋体" w:hAnsi="宋体" w:cs="Calibri"/>
          <w:color w:val="000000"/>
          <w:szCs w:val="24"/>
        </w:rPr>
        <w:t>SCL</w:t>
      </w:r>
      <w:r>
        <w:rPr>
          <w:rFonts w:ascii="宋体" w:hAnsi="宋体"/>
          <w:color w:val="000000"/>
          <w:szCs w:val="24"/>
        </w:rPr>
        <w:t>和</w:t>
      </w:r>
      <w:r>
        <w:rPr>
          <w:rFonts w:ascii="宋体" w:hAnsi="宋体" w:cs="Calibri"/>
          <w:color w:val="000000"/>
          <w:szCs w:val="24"/>
        </w:rPr>
        <w:t>SDA</w:t>
      </w:r>
      <w:r>
        <w:rPr>
          <w:rFonts w:ascii="宋体" w:hAnsi="宋体"/>
          <w:color w:val="000000"/>
          <w:szCs w:val="24"/>
        </w:rPr>
        <w:t>线都回到空闲状态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14:paraId="16A6F720" w14:textId="77777777" w:rsidR="00936C3B" w:rsidRDefault="00936C3B" w:rsidP="00936C3B">
      <w:pPr>
        <w:jc w:val="center"/>
        <w:rPr>
          <w:rFonts w:ascii="宋体" w:hAnsi="宋体"/>
          <w:szCs w:val="24"/>
        </w:rPr>
      </w:pPr>
      <w:r>
        <w:rPr>
          <w:noProof/>
        </w:rPr>
        <w:drawing>
          <wp:inline distT="0" distB="0" distL="0" distR="0" wp14:anchorId="3059DD71" wp14:editId="02910EF9">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84646" cy="1171874"/>
                    </a:xfrm>
                    <a:prstGeom prst="rect">
                      <a:avLst/>
                    </a:prstGeom>
                  </pic:spPr>
                </pic:pic>
              </a:graphicData>
            </a:graphic>
          </wp:inline>
        </w:drawing>
      </w:r>
    </w:p>
    <w:p w14:paraId="1E63571A"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14:paraId="64113711" w14:textId="77777777" w:rsidR="00936C3B" w:rsidRDefault="00936C3B" w:rsidP="00936C3B">
      <w:pPr>
        <w:pStyle w:val="3"/>
        <w:ind w:firstLine="480"/>
      </w:pPr>
      <w:bookmarkStart w:id="37" w:name="_Toc34748075"/>
      <w:r>
        <w:rPr>
          <w:rFonts w:hint="eastAsia"/>
        </w:rPr>
        <w:t>3</w:t>
      </w:r>
      <w:r>
        <w:t>.4.3 OLED</w:t>
      </w:r>
      <w:r>
        <w:rPr>
          <w:rFonts w:hint="eastAsia"/>
        </w:rPr>
        <w:t>显示屏模块程序</w:t>
      </w:r>
      <w:bookmarkEnd w:id="37"/>
    </w:p>
    <w:p w14:paraId="037A70FB" w14:textId="77777777" w:rsidR="00936C3B" w:rsidRDefault="00936C3B" w:rsidP="00936C3B">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14:paraId="0B4CEC95" w14:textId="77777777" w:rsidR="00936C3B" w:rsidRDefault="00936C3B" w:rsidP="00936C3B">
      <w:pPr>
        <w:ind w:firstLineChars="200" w:firstLine="480"/>
        <w:jc w:val="center"/>
      </w:pPr>
      <w:r>
        <w:rPr>
          <w:noProof/>
        </w:rPr>
        <w:lastRenderedPageBreak/>
        <w:drawing>
          <wp:inline distT="0" distB="0" distL="0" distR="0" wp14:anchorId="11F80E8C" wp14:editId="7452CB27">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14:paraId="211CC7BA"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14:paraId="6826FBDE" w14:textId="77777777" w:rsidR="00936C3B" w:rsidRDefault="00936C3B" w:rsidP="00936C3B">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14:paraId="3A99508F" w14:textId="77777777" w:rsidR="00936C3B" w:rsidRDefault="00936C3B" w:rsidP="00936C3B">
      <w:pPr>
        <w:ind w:firstLineChars="200" w:firstLine="480"/>
        <w:jc w:val="center"/>
        <w:rPr>
          <w:rFonts w:ascii="宋体" w:hAnsi="宋体"/>
          <w:szCs w:val="24"/>
        </w:rPr>
      </w:pPr>
      <w:r>
        <w:rPr>
          <w:noProof/>
        </w:rPr>
        <w:drawing>
          <wp:inline distT="0" distB="0" distL="0" distR="0" wp14:anchorId="27489426" wp14:editId="26684EBF">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2558117" cy="1101796"/>
                    </a:xfrm>
                    <a:prstGeom prst="rect">
                      <a:avLst/>
                    </a:prstGeom>
                  </pic:spPr>
                </pic:pic>
              </a:graphicData>
            </a:graphic>
          </wp:inline>
        </w:drawing>
      </w:r>
    </w:p>
    <w:p w14:paraId="26B460C8" w14:textId="77777777" w:rsidR="00936C3B" w:rsidRPr="00396A08" w:rsidRDefault="00936C3B" w:rsidP="00936C3B">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14:paraId="70F1A288" w14:textId="77777777" w:rsidR="00936C3B" w:rsidRDefault="00936C3B" w:rsidP="00936C3B">
      <w:pPr>
        <w:pStyle w:val="3"/>
        <w:ind w:firstLine="480"/>
      </w:pPr>
      <w:bookmarkStart w:id="38" w:name="_Toc34748076"/>
      <w:r>
        <w:rPr>
          <w:rFonts w:hint="eastAsia"/>
        </w:rPr>
        <w:t>3</w:t>
      </w:r>
      <w:r>
        <w:t>.4.4 WIFI</w:t>
      </w:r>
      <w:r>
        <w:rPr>
          <w:rFonts w:hint="eastAsia"/>
        </w:rPr>
        <w:t>通信模块程序</w:t>
      </w:r>
      <w:bookmarkEnd w:id="38"/>
    </w:p>
    <w:p w14:paraId="00F53F5C" w14:textId="77777777" w:rsidR="00936C3B" w:rsidRDefault="00936C3B" w:rsidP="00936C3B">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模块工作，我们只需要完成对串口的初始化即可。串口通信初始化的一般步骤可以分为如下几步：</w:t>
      </w:r>
    </w:p>
    <w:p w14:paraId="5B8C5AF3" w14:textId="77777777" w:rsidR="00936C3B" w:rsidRDefault="00936C3B" w:rsidP="00936C3B">
      <w:pPr>
        <w:ind w:firstLineChars="200" w:firstLine="480"/>
        <w:rPr>
          <w:rFonts w:ascii="宋体" w:hAnsi="宋体"/>
          <w:szCs w:val="24"/>
        </w:rPr>
      </w:pPr>
      <w:r>
        <w:rPr>
          <w:rFonts w:ascii="宋体" w:hAnsi="宋体" w:hint="eastAsia"/>
          <w:szCs w:val="24"/>
        </w:rPr>
        <w:t>（1）串口时钟使能，GPIO时钟使能；</w:t>
      </w:r>
    </w:p>
    <w:p w14:paraId="328A14C4" w14:textId="77777777" w:rsidR="00936C3B" w:rsidRDefault="00936C3B" w:rsidP="00936C3B">
      <w:pPr>
        <w:ind w:firstLineChars="200" w:firstLine="480"/>
        <w:rPr>
          <w:rFonts w:ascii="宋体" w:hAnsi="宋体"/>
          <w:szCs w:val="24"/>
        </w:rPr>
      </w:pPr>
      <w:r>
        <w:rPr>
          <w:rFonts w:ascii="宋体" w:hAnsi="宋体" w:hint="eastAsia"/>
          <w:szCs w:val="24"/>
        </w:rPr>
        <w:t>（2）串口复位；</w:t>
      </w:r>
    </w:p>
    <w:p w14:paraId="764B6523" w14:textId="77777777" w:rsidR="00936C3B" w:rsidRDefault="00936C3B" w:rsidP="00936C3B">
      <w:pPr>
        <w:ind w:firstLineChars="200" w:firstLine="480"/>
        <w:rPr>
          <w:rFonts w:ascii="宋体" w:hAnsi="宋体"/>
          <w:szCs w:val="24"/>
        </w:rPr>
      </w:pPr>
      <w:r>
        <w:rPr>
          <w:rFonts w:ascii="宋体" w:hAnsi="宋体" w:hint="eastAsia"/>
          <w:szCs w:val="24"/>
        </w:rPr>
        <w:t>（3）GPIO 端口模式设置；</w:t>
      </w:r>
    </w:p>
    <w:p w14:paraId="4573E9EC" w14:textId="77777777" w:rsidR="00936C3B" w:rsidRDefault="00936C3B" w:rsidP="00936C3B">
      <w:pPr>
        <w:ind w:firstLineChars="200" w:firstLine="480"/>
        <w:rPr>
          <w:rFonts w:ascii="宋体" w:hAnsi="宋体"/>
          <w:szCs w:val="24"/>
        </w:rPr>
      </w:pPr>
      <w:r>
        <w:rPr>
          <w:rFonts w:ascii="宋体" w:hAnsi="宋体" w:hint="eastAsia"/>
          <w:szCs w:val="24"/>
        </w:rPr>
        <w:t>（4）串口参数初始化；</w:t>
      </w:r>
    </w:p>
    <w:p w14:paraId="0AE1E678" w14:textId="77777777" w:rsidR="00936C3B" w:rsidRDefault="00936C3B" w:rsidP="00936C3B">
      <w:pPr>
        <w:ind w:firstLineChars="200" w:firstLine="480"/>
        <w:rPr>
          <w:rFonts w:ascii="宋体" w:hAnsi="宋体"/>
          <w:szCs w:val="24"/>
        </w:rPr>
      </w:pPr>
      <w:r>
        <w:rPr>
          <w:rFonts w:ascii="宋体" w:hAnsi="宋体" w:hint="eastAsia"/>
          <w:szCs w:val="24"/>
        </w:rPr>
        <w:t>（5）开启中断并且初始化 NVIC；</w:t>
      </w:r>
    </w:p>
    <w:p w14:paraId="17533402" w14:textId="77777777" w:rsidR="00936C3B" w:rsidRDefault="00936C3B" w:rsidP="00936C3B">
      <w:pPr>
        <w:ind w:firstLineChars="200" w:firstLine="480"/>
        <w:rPr>
          <w:rFonts w:ascii="宋体" w:hAnsi="宋体"/>
          <w:szCs w:val="24"/>
        </w:rPr>
      </w:pPr>
      <w:r>
        <w:rPr>
          <w:rFonts w:ascii="宋体" w:hAnsi="宋体" w:hint="eastAsia"/>
          <w:szCs w:val="24"/>
        </w:rPr>
        <w:lastRenderedPageBreak/>
        <w:t>（6）使能串口；</w:t>
      </w:r>
    </w:p>
    <w:p w14:paraId="6DFEDCDB" w14:textId="77777777" w:rsidR="00936C3B" w:rsidRDefault="00936C3B" w:rsidP="00936C3B">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14:paraId="656BBD3C" w14:textId="77777777" w:rsidR="00936C3B" w:rsidRDefault="00936C3B" w:rsidP="00936C3B">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14:paraId="7147946A" w14:textId="77777777" w:rsidR="00936C3B" w:rsidRDefault="00936C3B" w:rsidP="00936C3B">
      <w:pPr>
        <w:ind w:firstLineChars="200" w:firstLine="480"/>
        <w:jc w:val="center"/>
        <w:rPr>
          <w:rFonts w:ascii="宋体" w:hAnsi="宋体"/>
          <w:szCs w:val="24"/>
        </w:rPr>
      </w:pPr>
      <w:r>
        <w:rPr>
          <w:noProof/>
        </w:rPr>
        <w:drawing>
          <wp:inline distT="0" distB="0" distL="0" distR="0" wp14:anchorId="0AA1C02B" wp14:editId="7A55EFBC">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136622" cy="2647469"/>
                    </a:xfrm>
                    <a:prstGeom prst="rect">
                      <a:avLst/>
                    </a:prstGeom>
                  </pic:spPr>
                </pic:pic>
              </a:graphicData>
            </a:graphic>
          </wp:inline>
        </w:drawing>
      </w:r>
    </w:p>
    <w:p w14:paraId="62159CBE" w14:textId="77777777" w:rsidR="00936C3B" w:rsidRPr="00D955A7" w:rsidRDefault="00936C3B" w:rsidP="00936C3B">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14:paraId="722B1723" w14:textId="77777777" w:rsidR="00936C3B" w:rsidRDefault="00936C3B" w:rsidP="00936C3B">
      <w:pPr>
        <w:pStyle w:val="2"/>
        <w:ind w:firstLine="480"/>
      </w:pPr>
      <w:bookmarkStart w:id="39" w:name="_Toc34748077"/>
      <w:r>
        <w:rPr>
          <w:rFonts w:hint="eastAsia"/>
        </w:rPr>
        <w:t>3</w:t>
      </w:r>
      <w:r>
        <w:t xml:space="preserve">.5 </w:t>
      </w:r>
      <w:r>
        <w:rPr>
          <w:rFonts w:hint="eastAsia"/>
        </w:rPr>
        <w:t>手机A</w:t>
      </w:r>
      <w:r>
        <w:t>PP</w:t>
      </w:r>
      <w:r>
        <w:rPr>
          <w:rFonts w:hint="eastAsia"/>
        </w:rPr>
        <w:t>设计</w:t>
      </w:r>
      <w:bookmarkEnd w:id="39"/>
    </w:p>
    <w:p w14:paraId="7A238C0D" w14:textId="77777777" w:rsidR="00936C3B" w:rsidRDefault="00936C3B" w:rsidP="00936C3B">
      <w:pPr>
        <w:ind w:firstLineChars="200" w:firstLine="480"/>
        <w:jc w:val="left"/>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[22]</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14:paraId="40C0D61E" w14:textId="77777777" w:rsidR="00936C3B" w:rsidRDefault="00936C3B" w:rsidP="00936C3B">
      <w:pPr>
        <w:ind w:firstLineChars="200" w:firstLine="480"/>
        <w:jc w:val="center"/>
        <w:rPr>
          <w:rFonts w:ascii="宋体" w:hAnsi="宋体"/>
          <w:szCs w:val="24"/>
        </w:rPr>
      </w:pPr>
      <w:r>
        <w:rPr>
          <w:noProof/>
        </w:rPr>
        <w:drawing>
          <wp:inline distT="0" distB="0" distL="0" distR="0" wp14:anchorId="4DDAEF64" wp14:editId="631E9EFA">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14:paraId="40E31F6E" w14:textId="77777777" w:rsidR="00936C3B" w:rsidRPr="00D955A7" w:rsidRDefault="00936C3B" w:rsidP="00936C3B">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14:paraId="64399354" w14:textId="77777777" w:rsidR="00936C3B" w:rsidRDefault="00936C3B" w:rsidP="00936C3B">
      <w:pPr>
        <w:ind w:firstLineChars="200" w:firstLine="480"/>
        <w:jc w:val="left"/>
        <w:rPr>
          <w:rFonts w:ascii="宋体" w:hAnsi="宋体"/>
          <w:szCs w:val="24"/>
        </w:rPr>
      </w:pPr>
      <w:r>
        <w:rPr>
          <w:rFonts w:ascii="宋体" w:hAnsi="宋体" w:hint="eastAsia"/>
          <w:szCs w:val="24"/>
        </w:rPr>
        <w:lastRenderedPageBreak/>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14:paraId="0FD5EB97" w14:textId="77777777" w:rsidR="00936C3B" w:rsidRDefault="00936C3B" w:rsidP="00936C3B">
      <w:pPr>
        <w:ind w:firstLineChars="200" w:firstLine="480"/>
        <w:jc w:val="center"/>
        <w:rPr>
          <w:rFonts w:ascii="宋体" w:hAnsi="宋体"/>
          <w:szCs w:val="24"/>
        </w:rPr>
      </w:pPr>
      <w:r>
        <w:rPr>
          <w:rFonts w:ascii="宋体" w:hAnsi="宋体"/>
          <w:noProof/>
          <w:szCs w:val="24"/>
        </w:rPr>
        <w:drawing>
          <wp:inline distT="0" distB="0" distL="0" distR="0" wp14:anchorId="28C5B9E2" wp14:editId="4478DD81">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14:paraId="1CBBACD1" w14:textId="77777777" w:rsidR="00936C3B" w:rsidRPr="00D955A7" w:rsidRDefault="00936C3B" w:rsidP="00936C3B">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14:paraId="66E180CD" w14:textId="77777777" w:rsidR="00936C3B" w:rsidRDefault="00936C3B" w:rsidP="00936C3B">
      <w:pPr>
        <w:pStyle w:val="HTML"/>
        <w:shd w:val="clear" w:color="auto" w:fill="FFFFFF"/>
        <w:ind w:firstLineChars="200" w:firstLine="480"/>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14:paraId="74171F1F" w14:textId="77777777" w:rsidR="00936C3B" w:rsidRDefault="00936C3B" w:rsidP="00936C3B">
      <w:pPr>
        <w:ind w:firstLineChars="200" w:firstLine="480"/>
        <w:jc w:val="center"/>
        <w:rPr>
          <w:rFonts w:ascii="宋体" w:hAnsi="宋体"/>
          <w:szCs w:val="24"/>
        </w:rPr>
      </w:pPr>
      <w:r>
        <w:rPr>
          <w:noProof/>
        </w:rPr>
        <w:lastRenderedPageBreak/>
        <w:drawing>
          <wp:inline distT="0" distB="0" distL="0" distR="0" wp14:anchorId="6BD685DD" wp14:editId="1FDA4D9F">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2670356" cy="3156603"/>
                    </a:xfrm>
                    <a:prstGeom prst="rect">
                      <a:avLst/>
                    </a:prstGeom>
                  </pic:spPr>
                </pic:pic>
              </a:graphicData>
            </a:graphic>
          </wp:inline>
        </w:drawing>
      </w:r>
    </w:p>
    <w:p w14:paraId="3611E29F" w14:textId="77777777" w:rsidR="00936C3B" w:rsidRPr="00AE657D" w:rsidRDefault="00936C3B" w:rsidP="00936C3B">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14:paraId="672FB910" w14:textId="77777777" w:rsidR="00936C3B" w:rsidRDefault="00936C3B" w:rsidP="00936C3B">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14:paraId="2CDB89B5" w14:textId="77777777" w:rsidR="00936C3B" w:rsidRDefault="00936C3B" w:rsidP="00936C3B">
      <w:pPr>
        <w:ind w:firstLineChars="200" w:firstLine="480"/>
        <w:jc w:val="center"/>
        <w:rPr>
          <w:rFonts w:ascii="宋体" w:hAnsi="宋体"/>
          <w:szCs w:val="21"/>
        </w:rPr>
      </w:pPr>
      <w:r>
        <w:rPr>
          <w:noProof/>
        </w:rPr>
        <w:drawing>
          <wp:inline distT="0" distB="0" distL="0" distR="0" wp14:anchorId="14E09A9D" wp14:editId="07984850">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896110"/>
                    </a:xfrm>
                    <a:prstGeom prst="rect">
                      <a:avLst/>
                    </a:prstGeom>
                  </pic:spPr>
                </pic:pic>
              </a:graphicData>
            </a:graphic>
          </wp:inline>
        </w:drawing>
      </w:r>
    </w:p>
    <w:p w14:paraId="7D3EB7FF" w14:textId="77777777" w:rsidR="00936C3B" w:rsidRPr="00AE657D" w:rsidRDefault="00936C3B" w:rsidP="00936C3B">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14:paraId="6A25AA45" w14:textId="77777777" w:rsidR="00936C3B" w:rsidRDefault="00936C3B" w:rsidP="00936C3B">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14:paraId="420203FD" w14:textId="77777777" w:rsidR="00936C3B" w:rsidRDefault="00936C3B" w:rsidP="00936C3B">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14:paraId="625FE277" w14:textId="77777777" w:rsidR="00936C3B" w:rsidRDefault="00936C3B" w:rsidP="00936C3B">
      <w:pPr>
        <w:ind w:firstLineChars="200" w:firstLine="480"/>
        <w:jc w:val="center"/>
        <w:rPr>
          <w:rFonts w:ascii="宋体" w:hAnsi="宋体"/>
          <w:szCs w:val="24"/>
        </w:rPr>
      </w:pPr>
      <w:r>
        <w:rPr>
          <w:noProof/>
        </w:rPr>
        <w:lastRenderedPageBreak/>
        <w:drawing>
          <wp:inline distT="0" distB="0" distL="0" distR="0" wp14:anchorId="781ADF47" wp14:editId="39F4AC2B">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4400550" cy="3490091"/>
                    </a:xfrm>
                    <a:prstGeom prst="rect">
                      <a:avLst/>
                    </a:prstGeom>
                  </pic:spPr>
                </pic:pic>
              </a:graphicData>
            </a:graphic>
          </wp:inline>
        </w:drawing>
      </w:r>
    </w:p>
    <w:p w14:paraId="137FDC1B" w14:textId="77777777" w:rsidR="00936C3B" w:rsidRPr="00AE657D" w:rsidRDefault="00936C3B" w:rsidP="00936C3B">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14:paraId="2B2BA85D" w14:textId="77777777" w:rsidR="00936C3B" w:rsidRDefault="00936C3B" w:rsidP="00936C3B">
      <w:pPr>
        <w:pStyle w:val="HTML"/>
        <w:shd w:val="clear" w:color="auto" w:fill="FFFFFF"/>
        <w:ind w:firstLineChars="200" w:firstLine="480"/>
        <w:jc w:val="both"/>
        <w:rPr>
          <w:color w:val="000000"/>
        </w:rPr>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w:t>
      </w:r>
      <w:proofErr w:type="spellStart"/>
      <w:r>
        <w:rPr>
          <w:rFonts w:hint="eastAsia"/>
        </w:rPr>
        <w:t>productKey</w:t>
      </w:r>
      <w:proofErr w:type="spellEnd"/>
      <w:r>
        <w:rPr>
          <w:rFonts w:hint="eastAsia"/>
        </w:rPr>
        <w:t>、</w:t>
      </w:r>
      <w:proofErr w:type="spellStart"/>
      <w:r>
        <w:rPr>
          <w:rFonts w:hint="eastAsia"/>
        </w:rPr>
        <w:t>product</w:t>
      </w:r>
      <w:r>
        <w:t>S</w:t>
      </w:r>
      <w:r>
        <w:rPr>
          <w:rFonts w:hint="eastAsia"/>
        </w:rPr>
        <w:t>ecret</w:t>
      </w:r>
      <w:proofErr w:type="spellEnd"/>
      <w:r>
        <w:rPr>
          <w:rFonts w:hint="eastAsia"/>
        </w:rPr>
        <w: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w:t>
      </w:r>
      <w:proofErr w:type="spellStart"/>
      <w:r>
        <w:rPr>
          <w:rFonts w:hint="eastAsia"/>
        </w:rPr>
        <w:t>productKey</w:t>
      </w:r>
      <w:proofErr w:type="spellEnd"/>
      <w:r>
        <w:rPr>
          <w:rFonts w:hint="eastAsia"/>
        </w:rPr>
        <w:t>是产品唯一标识码，开发者通过机智</w:t>
      </w:r>
      <w:proofErr w:type="gramStart"/>
      <w:r>
        <w:rPr>
          <w:rFonts w:hint="eastAsia"/>
        </w:rPr>
        <w:t>云开发</w:t>
      </w:r>
      <w:proofErr w:type="gramEnd"/>
      <w:r>
        <w:rPr>
          <w:rFonts w:hint="eastAsia"/>
        </w:rPr>
        <w:t>者平台创建新产品后，随机生成的</w:t>
      </w:r>
      <w:r>
        <w:t>32</w:t>
      </w:r>
      <w:r>
        <w:rPr>
          <w:rFonts w:hint="eastAsia"/>
        </w:rPr>
        <w:t>位字符串，将</w:t>
      </w:r>
      <w:proofErr w:type="spellStart"/>
      <w:r>
        <w:rPr>
          <w:rFonts w:hint="eastAsia"/>
        </w:rPr>
        <w:t>productKey</w:t>
      </w:r>
      <w:proofErr w:type="spellEnd"/>
      <w:r>
        <w:rPr>
          <w:rFonts w:hint="eastAsia"/>
        </w:rPr>
        <w:t>写入主</w:t>
      </w:r>
      <w:proofErr w:type="gramStart"/>
      <w:r>
        <w:rPr>
          <w:rFonts w:hint="eastAsia"/>
        </w:rPr>
        <w:t>控设备</w:t>
      </w:r>
      <w:proofErr w:type="gramEnd"/>
      <w:r>
        <w:rPr>
          <w:rFonts w:hint="eastAsia"/>
        </w:rPr>
        <w:t>以后，机智云通过此标识码对设备进行识别并自动完成注册。</w:t>
      </w:r>
      <w:proofErr w:type="spellStart"/>
      <w:r>
        <w:rPr>
          <w:rFonts w:hint="eastAsia"/>
        </w:rPr>
        <w:t>product</w:t>
      </w:r>
      <w:r>
        <w:t>S</w:t>
      </w:r>
      <w:r>
        <w:rPr>
          <w:rFonts w:hint="eastAsia"/>
        </w:rPr>
        <w:t>ecret</w:t>
      </w:r>
      <w:proofErr w:type="spellEnd"/>
      <w:r>
        <w:rPr>
          <w:rFonts w:hint="eastAsia"/>
        </w:rPr>
        <w:t>和</w:t>
      </w:r>
      <w:proofErr w:type="spellStart"/>
      <w:r>
        <w:rPr>
          <w:rFonts w:hint="eastAsia"/>
        </w:rPr>
        <w:t>productKey</w:t>
      </w:r>
      <w:proofErr w:type="spellEnd"/>
      <w:r>
        <w:rPr>
          <w:rFonts w:hint="eastAsia"/>
        </w:rPr>
        <w:t>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end"/>
      </w:r>
      <w:r>
        <w:rPr>
          <w:rFonts w:hint="eastAsia"/>
        </w:rPr>
        <w:t>。</w:t>
      </w:r>
    </w:p>
    <w:p w14:paraId="44E6C63C" w14:textId="77777777" w:rsidR="00936C3B" w:rsidRDefault="00936C3B" w:rsidP="00936C3B">
      <w:pPr>
        <w:jc w:val="center"/>
        <w:rPr>
          <w:rFonts w:ascii="宋体" w:hAnsi="宋体"/>
          <w:szCs w:val="21"/>
        </w:rPr>
      </w:pPr>
    </w:p>
    <w:p w14:paraId="644FCC74" w14:textId="77777777" w:rsidR="00936C3B" w:rsidRDefault="00936C3B" w:rsidP="00936C3B"/>
    <w:p w14:paraId="6463641E" w14:textId="77777777" w:rsidR="00936C3B" w:rsidRDefault="00936C3B" w:rsidP="00936C3B"/>
    <w:p w14:paraId="5404B4E7" w14:textId="77777777" w:rsidR="00936C3B" w:rsidRDefault="00936C3B" w:rsidP="00936C3B"/>
    <w:p w14:paraId="539CF23C" w14:textId="77777777" w:rsidR="00936C3B" w:rsidRDefault="00936C3B" w:rsidP="00936C3B"/>
    <w:p w14:paraId="4705CC5A" w14:textId="77777777" w:rsidR="00936C3B" w:rsidRDefault="00936C3B" w:rsidP="00936C3B"/>
    <w:p w14:paraId="447D6965" w14:textId="77777777" w:rsidR="00936C3B" w:rsidRDefault="00936C3B" w:rsidP="00936C3B"/>
    <w:p w14:paraId="1A411339" w14:textId="77777777" w:rsidR="00936C3B" w:rsidRDefault="00936C3B" w:rsidP="00936C3B"/>
    <w:p w14:paraId="4D8B28C7" w14:textId="77777777" w:rsidR="00936C3B" w:rsidRDefault="00936C3B" w:rsidP="00936C3B"/>
    <w:p w14:paraId="6EA84789" w14:textId="77777777" w:rsidR="00936C3B" w:rsidRDefault="00936C3B" w:rsidP="00936C3B">
      <w:pPr>
        <w:pStyle w:val="11"/>
      </w:pPr>
      <w:bookmarkStart w:id="40" w:name="_Toc34748078"/>
      <w:r>
        <w:rPr>
          <w:rFonts w:hint="eastAsia"/>
        </w:rPr>
        <w:lastRenderedPageBreak/>
        <w:t>4</w:t>
      </w:r>
      <w:r>
        <w:t>.</w:t>
      </w:r>
      <w:r>
        <w:rPr>
          <w:rFonts w:hint="eastAsia"/>
        </w:rPr>
        <w:t>实验测试与结果分析</w:t>
      </w:r>
      <w:bookmarkEnd w:id="40"/>
    </w:p>
    <w:p w14:paraId="48CD4C87" w14:textId="77777777" w:rsidR="00936C3B" w:rsidRDefault="00936C3B" w:rsidP="00936C3B">
      <w:pPr>
        <w:pStyle w:val="2"/>
        <w:ind w:firstLine="480"/>
      </w:pPr>
      <w:bookmarkStart w:id="41" w:name="_Toc34748079"/>
      <w:r>
        <w:rPr>
          <w:rFonts w:hint="eastAsia"/>
        </w:rPr>
        <w:t>4</w:t>
      </w:r>
      <w:r>
        <w:t xml:space="preserve">.1 </w:t>
      </w:r>
      <w:r>
        <w:rPr>
          <w:rFonts w:hint="eastAsia"/>
        </w:rPr>
        <w:t>虚拟设备测试</w:t>
      </w:r>
      <w:bookmarkEnd w:id="41"/>
    </w:p>
    <w:p w14:paraId="06FDB754" w14:textId="77777777" w:rsidR="00936C3B" w:rsidRDefault="00936C3B" w:rsidP="00936C3B">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14:paraId="4E6ED4A7" w14:textId="77777777" w:rsidR="00936C3B" w:rsidRDefault="00936C3B" w:rsidP="00936C3B">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14:paraId="0CE0DAEB" w14:textId="77777777" w:rsidR="00936C3B" w:rsidRDefault="00936C3B" w:rsidP="00936C3B">
      <w:pPr>
        <w:ind w:firstLineChars="200" w:firstLine="480"/>
        <w:rPr>
          <w:rFonts w:ascii="宋体" w:hAnsi="宋体"/>
          <w:szCs w:val="24"/>
        </w:rPr>
      </w:pPr>
      <w:r>
        <w:rPr>
          <w:noProof/>
        </w:rPr>
        <w:drawing>
          <wp:inline distT="0" distB="0" distL="0" distR="0" wp14:anchorId="7A7DAD62" wp14:editId="4271788B">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5274310" cy="3339465"/>
                    </a:xfrm>
                    <a:prstGeom prst="rect">
                      <a:avLst/>
                    </a:prstGeom>
                  </pic:spPr>
                </pic:pic>
              </a:graphicData>
            </a:graphic>
          </wp:inline>
        </w:drawing>
      </w:r>
    </w:p>
    <w:p w14:paraId="293B3174" w14:textId="77777777" w:rsidR="00936C3B" w:rsidRPr="00AE657D" w:rsidRDefault="00936C3B" w:rsidP="00936C3B">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14:paraId="5EE4FEF0" w14:textId="77777777" w:rsidR="00936C3B" w:rsidRDefault="00936C3B" w:rsidP="00936C3B">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14:paraId="12152830" w14:textId="77777777" w:rsidR="00936C3B" w:rsidRDefault="00936C3B" w:rsidP="00936C3B">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162A54B9" wp14:editId="71010A15">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4FECAF67" wp14:editId="4611F249">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Pr>
          <w:rFonts w:ascii="宋体" w:hAnsi="宋体" w:hint="eastAsia"/>
          <w:szCs w:val="21"/>
        </w:rPr>
        <w:t>(</w:t>
      </w:r>
      <w:r>
        <w:rPr>
          <w:rFonts w:ascii="宋体" w:hAnsi="宋体"/>
          <w:szCs w:val="21"/>
        </w:rPr>
        <w:t>a)</w:t>
      </w:r>
      <w:r>
        <w:rPr>
          <w:rFonts w:ascii="宋体" w:hAnsi="宋体" w:hint="eastAsia"/>
          <w:szCs w:val="21"/>
        </w:rPr>
        <w:t>虚拟设备下发数据</w:t>
      </w:r>
      <w:r>
        <w:rPr>
          <w:rFonts w:ascii="宋体" w:hAnsi="宋体"/>
          <w:szCs w:val="21"/>
        </w:rPr>
        <w:t xml:space="preserve">                    (b)APP</w:t>
      </w:r>
      <w:r>
        <w:rPr>
          <w:rFonts w:ascii="宋体" w:hAnsi="宋体" w:hint="eastAsia"/>
          <w:szCs w:val="21"/>
        </w:rPr>
        <w:t>端接收数据</w:t>
      </w:r>
    </w:p>
    <w:p w14:paraId="50B37B99" w14:textId="77777777" w:rsidR="00936C3B" w:rsidRPr="00AE657D" w:rsidRDefault="00936C3B" w:rsidP="00936C3B">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14:paraId="10998556" w14:textId="77777777" w:rsidR="00936C3B" w:rsidRDefault="00936C3B" w:rsidP="00936C3B">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14:paraId="6C9CE52B" w14:textId="77777777" w:rsidR="00936C3B" w:rsidRDefault="00936C3B" w:rsidP="00936C3B">
      <w:pPr>
        <w:pStyle w:val="2"/>
        <w:ind w:left="360" w:firstLine="480"/>
      </w:pPr>
      <w:bookmarkStart w:id="42" w:name="_Toc34748080"/>
      <w:r>
        <w:t xml:space="preserve">4.2 </w:t>
      </w:r>
      <w:r>
        <w:rPr>
          <w:rFonts w:hint="eastAsia"/>
        </w:rPr>
        <w:t>真实设备调试</w:t>
      </w:r>
      <w:bookmarkEnd w:id="42"/>
    </w:p>
    <w:p w14:paraId="5A1093E9" w14:textId="77777777" w:rsidR="00936C3B" w:rsidRDefault="00936C3B" w:rsidP="00936C3B">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14:paraId="4907440F" w14:textId="77777777" w:rsidR="00936C3B" w:rsidRDefault="00936C3B" w:rsidP="00936C3B">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14:paraId="36CADB4D" w14:textId="77777777" w:rsidR="00936C3B" w:rsidRDefault="00936C3B" w:rsidP="00936C3B">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14:paraId="1F4BE95F" w14:textId="77777777" w:rsidR="00936C3B" w:rsidRDefault="00936C3B" w:rsidP="00936C3B">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14:paraId="3E44B788" w14:textId="77777777" w:rsidR="00936C3B" w:rsidRDefault="00936C3B" w:rsidP="00936C3B">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14:paraId="6D41A3F6" w14:textId="77777777" w:rsidR="00936C3B" w:rsidRDefault="00936C3B" w:rsidP="00936C3B">
      <w:pPr>
        <w:pStyle w:val="2"/>
        <w:ind w:firstLine="480"/>
      </w:pPr>
      <w:bookmarkStart w:id="43" w:name="_Toc34748081"/>
      <w:r>
        <w:t xml:space="preserve">4.3 </w:t>
      </w:r>
      <w:r>
        <w:rPr>
          <w:rFonts w:hint="eastAsia"/>
        </w:rPr>
        <w:t>测试结果与分析</w:t>
      </w:r>
      <w:bookmarkEnd w:id="43"/>
    </w:p>
    <w:p w14:paraId="0A3C001E" w14:textId="77777777" w:rsidR="00936C3B" w:rsidRDefault="00936C3B" w:rsidP="00936C3B">
      <w:pPr>
        <w:ind w:firstLineChars="200" w:firstLine="480"/>
        <w:rPr>
          <w:rFonts w:ascii="宋体" w:hAnsi="宋体"/>
          <w:szCs w:val="24"/>
        </w:rPr>
      </w:pPr>
      <w:r>
        <w:rPr>
          <w:rFonts w:ascii="宋体" w:hAnsi="宋体" w:hint="eastAsia"/>
          <w:szCs w:val="24"/>
        </w:rPr>
        <w:t>本文对进行的测试结果进行了统计分析：</w:t>
      </w:r>
    </w:p>
    <w:p w14:paraId="3ADD3A2B" w14:textId="77777777" w:rsidR="00936C3B" w:rsidRDefault="00936C3B" w:rsidP="00936C3B">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14:paraId="540D5119" w14:textId="77777777" w:rsidR="00936C3B" w:rsidRDefault="00936C3B" w:rsidP="00936C3B">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14:paraId="1DECFEE1" w14:textId="77777777" w:rsidR="00936C3B" w:rsidRDefault="00936C3B" w:rsidP="00936C3B">
      <w:pPr>
        <w:ind w:firstLineChars="200" w:firstLine="480"/>
        <w:jc w:val="center"/>
        <w:rPr>
          <w:szCs w:val="24"/>
        </w:rPr>
      </w:pPr>
      <w:r>
        <w:rPr>
          <w:rFonts w:hint="eastAsia"/>
          <w:noProof/>
          <w:szCs w:val="24"/>
        </w:rPr>
        <w:drawing>
          <wp:inline distT="0" distB="0" distL="0" distR="0" wp14:anchorId="3988BBA1" wp14:editId="4D92D28C">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14:paraId="27FACC91" w14:textId="77777777" w:rsidR="00936C3B" w:rsidRDefault="00936C3B" w:rsidP="00936C3B">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14:paraId="5B868D72" w14:textId="77777777" w:rsidR="00936C3B" w:rsidRPr="00AE657D" w:rsidRDefault="00936C3B" w:rsidP="00936C3B">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14:paraId="53ED4626" w14:textId="77777777" w:rsidR="00936C3B" w:rsidRPr="00AE657D" w:rsidRDefault="00936C3B" w:rsidP="00936C3B">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936C3B" w14:paraId="2573FF12" w14:textId="77777777" w:rsidTr="005566F3">
        <w:trPr>
          <w:jc w:val="center"/>
        </w:trPr>
        <w:tc>
          <w:tcPr>
            <w:tcW w:w="1914" w:type="dxa"/>
          </w:tcPr>
          <w:p w14:paraId="50A903AF" w14:textId="77777777" w:rsidR="00936C3B" w:rsidRDefault="00936C3B" w:rsidP="005566F3">
            <w:pPr>
              <w:ind w:firstLine="480"/>
              <w:jc w:val="center"/>
              <w:rPr>
                <w:szCs w:val="24"/>
              </w:rPr>
            </w:pPr>
            <w:r>
              <w:rPr>
                <w:rFonts w:hint="eastAsia"/>
                <w:szCs w:val="24"/>
              </w:rPr>
              <w:t>测试方式</w:t>
            </w:r>
          </w:p>
        </w:tc>
        <w:tc>
          <w:tcPr>
            <w:tcW w:w="1347" w:type="dxa"/>
          </w:tcPr>
          <w:p w14:paraId="7EFF2F48" w14:textId="77777777" w:rsidR="00936C3B" w:rsidRDefault="00936C3B" w:rsidP="005566F3">
            <w:pPr>
              <w:ind w:firstLine="480"/>
              <w:jc w:val="center"/>
              <w:rPr>
                <w:szCs w:val="24"/>
              </w:rPr>
            </w:pPr>
            <w:r>
              <w:rPr>
                <w:rFonts w:hint="eastAsia"/>
                <w:szCs w:val="24"/>
              </w:rPr>
              <w:t>测试次数</w:t>
            </w:r>
          </w:p>
        </w:tc>
        <w:tc>
          <w:tcPr>
            <w:tcW w:w="1701" w:type="dxa"/>
          </w:tcPr>
          <w:p w14:paraId="1EC5CDC7" w14:textId="77777777" w:rsidR="00936C3B" w:rsidRDefault="00936C3B" w:rsidP="005566F3">
            <w:pPr>
              <w:ind w:firstLine="480"/>
              <w:jc w:val="center"/>
              <w:rPr>
                <w:szCs w:val="24"/>
              </w:rPr>
            </w:pPr>
            <w:r>
              <w:rPr>
                <w:rFonts w:hint="eastAsia"/>
                <w:szCs w:val="24"/>
              </w:rPr>
              <w:t>成功率（</w:t>
            </w:r>
            <w:r>
              <w:rPr>
                <w:rFonts w:hint="eastAsia"/>
                <w:szCs w:val="24"/>
              </w:rPr>
              <w:t>%</w:t>
            </w:r>
            <w:r>
              <w:rPr>
                <w:rFonts w:hint="eastAsia"/>
                <w:szCs w:val="24"/>
              </w:rPr>
              <w:t>）</w:t>
            </w:r>
          </w:p>
        </w:tc>
      </w:tr>
      <w:tr w:rsidR="00936C3B" w14:paraId="2D2ECDE1" w14:textId="77777777" w:rsidTr="005566F3">
        <w:trPr>
          <w:jc w:val="center"/>
        </w:trPr>
        <w:tc>
          <w:tcPr>
            <w:tcW w:w="1914" w:type="dxa"/>
          </w:tcPr>
          <w:p w14:paraId="6E0D1CB8" w14:textId="77777777" w:rsidR="00936C3B" w:rsidRDefault="00936C3B" w:rsidP="005566F3">
            <w:pPr>
              <w:ind w:firstLine="480"/>
              <w:jc w:val="center"/>
              <w:rPr>
                <w:szCs w:val="24"/>
              </w:rPr>
            </w:pPr>
            <w:r>
              <w:rPr>
                <w:rFonts w:hint="eastAsia"/>
                <w:szCs w:val="24"/>
              </w:rPr>
              <w:t>设备</w:t>
            </w:r>
            <w:proofErr w:type="gramStart"/>
            <w:r>
              <w:rPr>
                <w:rFonts w:hint="eastAsia"/>
                <w:szCs w:val="24"/>
              </w:rPr>
              <w:t>断网重连</w:t>
            </w:r>
            <w:proofErr w:type="gramEnd"/>
          </w:p>
        </w:tc>
        <w:tc>
          <w:tcPr>
            <w:tcW w:w="1347" w:type="dxa"/>
          </w:tcPr>
          <w:p w14:paraId="0813AE1E" w14:textId="77777777" w:rsidR="00936C3B" w:rsidRDefault="00936C3B" w:rsidP="005566F3">
            <w:pPr>
              <w:ind w:firstLine="480"/>
              <w:jc w:val="center"/>
              <w:rPr>
                <w:szCs w:val="24"/>
              </w:rPr>
            </w:pPr>
            <w:r>
              <w:rPr>
                <w:rFonts w:hint="eastAsia"/>
                <w:szCs w:val="24"/>
              </w:rPr>
              <w:t>2</w:t>
            </w:r>
            <w:r>
              <w:rPr>
                <w:szCs w:val="24"/>
              </w:rPr>
              <w:t>00</w:t>
            </w:r>
          </w:p>
        </w:tc>
        <w:tc>
          <w:tcPr>
            <w:tcW w:w="1701" w:type="dxa"/>
          </w:tcPr>
          <w:p w14:paraId="760B5E55" w14:textId="77777777" w:rsidR="00936C3B" w:rsidRDefault="00936C3B" w:rsidP="005566F3">
            <w:pPr>
              <w:ind w:firstLine="480"/>
              <w:jc w:val="center"/>
              <w:rPr>
                <w:szCs w:val="24"/>
              </w:rPr>
            </w:pPr>
            <w:r>
              <w:rPr>
                <w:rFonts w:hint="eastAsia"/>
                <w:szCs w:val="24"/>
              </w:rPr>
              <w:t>9</w:t>
            </w:r>
            <w:r>
              <w:rPr>
                <w:szCs w:val="24"/>
              </w:rPr>
              <w:t>9.7</w:t>
            </w:r>
          </w:p>
        </w:tc>
      </w:tr>
      <w:tr w:rsidR="00936C3B" w14:paraId="7250D028" w14:textId="77777777" w:rsidTr="005566F3">
        <w:trPr>
          <w:jc w:val="center"/>
        </w:trPr>
        <w:tc>
          <w:tcPr>
            <w:tcW w:w="1914" w:type="dxa"/>
          </w:tcPr>
          <w:p w14:paraId="779CF2E6" w14:textId="77777777" w:rsidR="00936C3B" w:rsidRDefault="00936C3B" w:rsidP="005566F3">
            <w:pPr>
              <w:ind w:firstLine="480"/>
              <w:jc w:val="center"/>
              <w:rPr>
                <w:szCs w:val="24"/>
              </w:rPr>
            </w:pPr>
            <w:r>
              <w:rPr>
                <w:rFonts w:hint="eastAsia"/>
                <w:szCs w:val="24"/>
              </w:rPr>
              <w:t>A</w:t>
            </w:r>
            <w:r>
              <w:rPr>
                <w:szCs w:val="24"/>
              </w:rPr>
              <w:t>PP</w:t>
            </w:r>
            <w:r>
              <w:rPr>
                <w:rFonts w:hint="eastAsia"/>
                <w:szCs w:val="24"/>
              </w:rPr>
              <w:t>接收数</w:t>
            </w:r>
            <w:r>
              <w:rPr>
                <w:rFonts w:hint="eastAsia"/>
                <w:szCs w:val="24"/>
              </w:rPr>
              <w:lastRenderedPageBreak/>
              <w:t>据</w:t>
            </w:r>
          </w:p>
        </w:tc>
        <w:tc>
          <w:tcPr>
            <w:tcW w:w="1347" w:type="dxa"/>
          </w:tcPr>
          <w:p w14:paraId="5B1F4A4E" w14:textId="77777777" w:rsidR="00936C3B" w:rsidRDefault="00936C3B" w:rsidP="005566F3">
            <w:pPr>
              <w:ind w:firstLine="480"/>
              <w:jc w:val="center"/>
              <w:rPr>
                <w:szCs w:val="24"/>
              </w:rPr>
            </w:pPr>
            <w:r>
              <w:rPr>
                <w:rFonts w:hint="eastAsia"/>
                <w:szCs w:val="24"/>
              </w:rPr>
              <w:lastRenderedPageBreak/>
              <w:t>3</w:t>
            </w:r>
            <w:r>
              <w:rPr>
                <w:szCs w:val="24"/>
              </w:rPr>
              <w:t>00</w:t>
            </w:r>
          </w:p>
        </w:tc>
        <w:tc>
          <w:tcPr>
            <w:tcW w:w="1701" w:type="dxa"/>
          </w:tcPr>
          <w:p w14:paraId="5A7269C7" w14:textId="77777777" w:rsidR="00936C3B" w:rsidRDefault="00936C3B" w:rsidP="005566F3">
            <w:pPr>
              <w:ind w:firstLine="480"/>
              <w:jc w:val="center"/>
              <w:rPr>
                <w:szCs w:val="24"/>
              </w:rPr>
            </w:pPr>
            <w:r>
              <w:rPr>
                <w:rFonts w:hint="eastAsia"/>
                <w:szCs w:val="24"/>
              </w:rPr>
              <w:t>9</w:t>
            </w:r>
            <w:r>
              <w:rPr>
                <w:szCs w:val="24"/>
              </w:rPr>
              <w:t>9.9</w:t>
            </w:r>
          </w:p>
        </w:tc>
      </w:tr>
      <w:tr w:rsidR="00936C3B" w14:paraId="75CF338C" w14:textId="77777777" w:rsidTr="005566F3">
        <w:trPr>
          <w:jc w:val="center"/>
        </w:trPr>
        <w:tc>
          <w:tcPr>
            <w:tcW w:w="1914" w:type="dxa"/>
          </w:tcPr>
          <w:p w14:paraId="214E78B5" w14:textId="77777777" w:rsidR="00936C3B" w:rsidRDefault="00936C3B" w:rsidP="005566F3">
            <w:pPr>
              <w:ind w:firstLine="480"/>
              <w:jc w:val="center"/>
              <w:rPr>
                <w:szCs w:val="24"/>
              </w:rPr>
            </w:pPr>
            <w:r>
              <w:rPr>
                <w:rFonts w:hint="eastAsia"/>
                <w:szCs w:val="24"/>
              </w:rPr>
              <w:t>设备接收数据</w:t>
            </w:r>
          </w:p>
        </w:tc>
        <w:tc>
          <w:tcPr>
            <w:tcW w:w="1347" w:type="dxa"/>
          </w:tcPr>
          <w:p w14:paraId="5A797A10" w14:textId="77777777" w:rsidR="00936C3B" w:rsidRDefault="00936C3B" w:rsidP="005566F3">
            <w:pPr>
              <w:ind w:firstLine="480"/>
              <w:jc w:val="center"/>
              <w:rPr>
                <w:szCs w:val="24"/>
              </w:rPr>
            </w:pPr>
            <w:r>
              <w:rPr>
                <w:rFonts w:hint="eastAsia"/>
                <w:szCs w:val="24"/>
              </w:rPr>
              <w:t>3</w:t>
            </w:r>
            <w:r>
              <w:rPr>
                <w:szCs w:val="24"/>
              </w:rPr>
              <w:t>00</w:t>
            </w:r>
          </w:p>
        </w:tc>
        <w:tc>
          <w:tcPr>
            <w:tcW w:w="1701" w:type="dxa"/>
          </w:tcPr>
          <w:p w14:paraId="014CAE81" w14:textId="77777777" w:rsidR="00936C3B" w:rsidRDefault="00936C3B" w:rsidP="005566F3">
            <w:pPr>
              <w:ind w:firstLine="480"/>
              <w:jc w:val="center"/>
              <w:rPr>
                <w:szCs w:val="24"/>
              </w:rPr>
            </w:pPr>
            <w:r>
              <w:rPr>
                <w:rFonts w:hint="eastAsia"/>
                <w:szCs w:val="24"/>
              </w:rPr>
              <w:t>9</w:t>
            </w:r>
            <w:r>
              <w:rPr>
                <w:szCs w:val="24"/>
              </w:rPr>
              <w:t>9.8</w:t>
            </w:r>
          </w:p>
        </w:tc>
      </w:tr>
    </w:tbl>
    <w:p w14:paraId="28F973E7" w14:textId="77777777" w:rsidR="00936C3B" w:rsidRDefault="00936C3B" w:rsidP="00936C3B">
      <w:pPr>
        <w:ind w:firstLineChars="200" w:firstLine="480"/>
        <w:rPr>
          <w:rFonts w:ascii="宋体" w:hAnsi="宋体"/>
          <w:szCs w:val="24"/>
        </w:rPr>
      </w:pPr>
      <w:r>
        <w:rPr>
          <w:rFonts w:hint="eastAsia"/>
          <w:szCs w:val="24"/>
        </w:rPr>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14:paraId="04E03578" w14:textId="77777777" w:rsidR="00936C3B" w:rsidRDefault="00936C3B" w:rsidP="00936C3B">
      <w:pPr>
        <w:jc w:val="center"/>
        <w:rPr>
          <w:rFonts w:ascii="宋体" w:hAnsi="宋体"/>
          <w:szCs w:val="24"/>
        </w:rPr>
      </w:pPr>
      <w:r>
        <w:rPr>
          <w:noProof/>
          <w:szCs w:val="24"/>
        </w:rPr>
        <w:drawing>
          <wp:inline distT="0" distB="0" distL="0" distR="0" wp14:anchorId="14A43481" wp14:editId="7A7F0510">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14:paraId="286FFA30" w14:textId="77777777" w:rsidR="00936C3B" w:rsidRPr="00AE657D" w:rsidRDefault="00936C3B" w:rsidP="00936C3B">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14:paraId="6ADDC2C0" w14:textId="77777777" w:rsidR="00936C3B" w:rsidRDefault="00936C3B" w:rsidP="00936C3B"/>
    <w:p w14:paraId="58852C3F" w14:textId="77777777" w:rsidR="00936C3B" w:rsidRDefault="00936C3B" w:rsidP="00936C3B"/>
    <w:p w14:paraId="07FF4754" w14:textId="77777777" w:rsidR="00936C3B" w:rsidRDefault="00936C3B" w:rsidP="00936C3B"/>
    <w:p w14:paraId="67601E35" w14:textId="77777777" w:rsidR="00936C3B" w:rsidRDefault="00936C3B" w:rsidP="00936C3B"/>
    <w:p w14:paraId="6D73B609" w14:textId="77777777" w:rsidR="00936C3B" w:rsidRDefault="00936C3B" w:rsidP="00936C3B"/>
    <w:p w14:paraId="0B1B6EDC" w14:textId="77777777" w:rsidR="00936C3B" w:rsidRDefault="00936C3B" w:rsidP="00936C3B"/>
    <w:p w14:paraId="36789D81" w14:textId="77777777" w:rsidR="00936C3B" w:rsidRDefault="00936C3B" w:rsidP="00936C3B"/>
    <w:p w14:paraId="4C3F1E73" w14:textId="77777777" w:rsidR="00936C3B" w:rsidRDefault="00936C3B" w:rsidP="00936C3B"/>
    <w:p w14:paraId="2C8011A6" w14:textId="77777777" w:rsidR="00936C3B" w:rsidRDefault="00936C3B" w:rsidP="00936C3B"/>
    <w:p w14:paraId="4831C80C" w14:textId="77777777" w:rsidR="00936C3B" w:rsidRDefault="00936C3B" w:rsidP="00936C3B"/>
    <w:p w14:paraId="38D45DC9" w14:textId="77777777" w:rsidR="00936C3B" w:rsidRDefault="00936C3B" w:rsidP="00936C3B"/>
    <w:p w14:paraId="461EB14D" w14:textId="77777777" w:rsidR="00936C3B" w:rsidRDefault="00936C3B" w:rsidP="00936C3B"/>
    <w:p w14:paraId="2284A32D" w14:textId="77777777" w:rsidR="00936C3B" w:rsidRDefault="00936C3B" w:rsidP="00936C3B"/>
    <w:p w14:paraId="5574C4C5" w14:textId="77777777" w:rsidR="00936C3B" w:rsidRDefault="00936C3B" w:rsidP="00936C3B"/>
    <w:p w14:paraId="7BADA815" w14:textId="77777777" w:rsidR="00936C3B" w:rsidRDefault="00936C3B" w:rsidP="00936C3B">
      <w:pPr>
        <w:pStyle w:val="11"/>
        <w:ind w:firstLineChars="200" w:firstLine="560"/>
        <w:jc w:val="both"/>
      </w:pPr>
      <w:bookmarkStart w:id="44" w:name="_Toc34748082"/>
      <w:r>
        <w:rPr>
          <w:rFonts w:hint="eastAsia"/>
        </w:rPr>
        <w:t>5</w:t>
      </w:r>
      <w:r>
        <w:t>.</w:t>
      </w:r>
      <w:r>
        <w:rPr>
          <w:rFonts w:hint="eastAsia"/>
        </w:rPr>
        <w:t>总结与展望</w:t>
      </w:r>
      <w:bookmarkEnd w:id="44"/>
    </w:p>
    <w:p w14:paraId="50162AC2" w14:textId="77777777" w:rsidR="00936C3B" w:rsidRDefault="00936C3B" w:rsidP="00936C3B">
      <w:pPr>
        <w:pStyle w:val="2"/>
        <w:ind w:firstLine="480"/>
      </w:pPr>
      <w:bookmarkStart w:id="45" w:name="_Toc34748083"/>
      <w:r>
        <w:rPr>
          <w:rFonts w:hint="eastAsia"/>
        </w:rPr>
        <w:t>5</w:t>
      </w:r>
      <w:r>
        <w:t xml:space="preserve">.1 </w:t>
      </w:r>
      <w:r>
        <w:rPr>
          <w:rFonts w:hint="eastAsia"/>
        </w:rPr>
        <w:t>主要设计成果总结</w:t>
      </w:r>
      <w:bookmarkEnd w:id="45"/>
    </w:p>
    <w:p w14:paraId="7D733B80" w14:textId="77777777" w:rsidR="00936C3B" w:rsidRDefault="00936C3B" w:rsidP="00936C3B">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单片机的物联网农业检测控制与控制系统。其中硬件平台的是以S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14:paraId="48BE9456" w14:textId="77777777" w:rsidR="00936C3B" w:rsidRDefault="00936C3B" w:rsidP="00936C3B">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14:paraId="524D8461" w14:textId="77777777" w:rsidR="00936C3B" w:rsidRDefault="00936C3B" w:rsidP="00936C3B">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14:paraId="02DC4E9D" w14:textId="77777777" w:rsidR="00936C3B" w:rsidRDefault="00936C3B" w:rsidP="00936C3B">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14:paraId="58C09A8D" w14:textId="77777777" w:rsidR="00936C3B" w:rsidRDefault="00936C3B" w:rsidP="00936C3B">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14:paraId="6FF5F1EF" w14:textId="77777777" w:rsidR="00936C3B" w:rsidRDefault="00936C3B" w:rsidP="00936C3B">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14:paraId="494F3F15" w14:textId="77777777" w:rsidR="00936C3B" w:rsidRDefault="00936C3B" w:rsidP="00936C3B">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14:paraId="0033D9C8" w14:textId="77777777" w:rsidR="00936C3B" w:rsidRDefault="00936C3B" w:rsidP="00936C3B">
      <w:pPr>
        <w:pStyle w:val="2"/>
        <w:ind w:firstLine="480"/>
      </w:pPr>
      <w:bookmarkStart w:id="46" w:name="_Toc34748084"/>
      <w:r>
        <w:rPr>
          <w:rFonts w:hint="eastAsia"/>
        </w:rPr>
        <w:t>5</w:t>
      </w:r>
      <w:r>
        <w:t xml:space="preserve">.2 </w:t>
      </w:r>
      <w:r>
        <w:rPr>
          <w:rFonts w:hint="eastAsia"/>
        </w:rPr>
        <w:t>系统特点总结</w:t>
      </w:r>
      <w:bookmarkEnd w:id="46"/>
    </w:p>
    <w:p w14:paraId="60367644" w14:textId="77777777" w:rsidR="00936C3B" w:rsidRPr="00AE657D" w:rsidRDefault="00936C3B" w:rsidP="00936C3B">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14:paraId="2463F9C7"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14:paraId="2A721ED0"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14:paraId="7714CB08"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lastRenderedPageBreak/>
        <w:t>（2）系统稳定性好</w:t>
      </w:r>
    </w:p>
    <w:p w14:paraId="73BDD7F5"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14:paraId="5512BB21"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（3）系统传输速度快</w:t>
      </w:r>
    </w:p>
    <w:p w14:paraId="4AA1B4D5"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14:paraId="38A33309"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（4）通信无距离限制</w:t>
      </w:r>
    </w:p>
    <w:p w14:paraId="67E9AA12"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14:paraId="0A2E7186" w14:textId="77777777" w:rsidR="00936C3B" w:rsidRDefault="00936C3B" w:rsidP="00936C3B">
      <w:pPr>
        <w:pStyle w:val="2"/>
        <w:ind w:firstLine="480"/>
        <w:rPr>
          <w:rStyle w:val="a9"/>
          <w:i w:val="0"/>
          <w:iCs w:val="0"/>
        </w:rPr>
      </w:pPr>
      <w:bookmarkStart w:id="47" w:name="_Toc34748085"/>
      <w:r>
        <w:rPr>
          <w:rStyle w:val="a9"/>
          <w:rFonts w:hint="eastAsia"/>
        </w:rPr>
        <w:t>5</w:t>
      </w:r>
      <w:r>
        <w:rPr>
          <w:rStyle w:val="a9"/>
        </w:rPr>
        <w:t>.3 展望</w:t>
      </w:r>
      <w:bookmarkEnd w:id="47"/>
    </w:p>
    <w:p w14:paraId="32C5D442"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14:paraId="6A6CB2C1"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14:paraId="67127A97"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14:paraId="4AF5E2F3" w14:textId="77777777" w:rsidR="00936C3B" w:rsidRPr="00AE657D" w:rsidRDefault="00936C3B" w:rsidP="00936C3B">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14:paraId="561053ED" w14:textId="77777777" w:rsidR="00936C3B" w:rsidRDefault="00936C3B" w:rsidP="00936C3B"/>
    <w:p w14:paraId="4B708829" w14:textId="77777777" w:rsidR="00936C3B" w:rsidRDefault="00936C3B" w:rsidP="00936C3B"/>
    <w:p w14:paraId="3724574D" w14:textId="77777777" w:rsidR="00936C3B" w:rsidRDefault="00936C3B" w:rsidP="00936C3B"/>
    <w:p w14:paraId="0835E69D" w14:textId="77777777" w:rsidR="00936C3B" w:rsidRDefault="00936C3B" w:rsidP="00936C3B"/>
    <w:p w14:paraId="16DCCD02" w14:textId="77777777" w:rsidR="00936C3B" w:rsidRDefault="00936C3B" w:rsidP="00936C3B"/>
    <w:p w14:paraId="2FB19381" w14:textId="77777777" w:rsidR="00936C3B" w:rsidRDefault="00936C3B" w:rsidP="00936C3B"/>
    <w:p w14:paraId="4A74842B" w14:textId="77777777" w:rsidR="00936C3B" w:rsidRDefault="00936C3B" w:rsidP="00936C3B"/>
    <w:p w14:paraId="72FF4A52" w14:textId="77777777" w:rsidR="00936C3B" w:rsidRDefault="00936C3B" w:rsidP="00936C3B"/>
    <w:p w14:paraId="46D330C9" w14:textId="77777777" w:rsidR="00936C3B" w:rsidRDefault="00936C3B" w:rsidP="00936C3B"/>
    <w:p w14:paraId="2F0378BF" w14:textId="77777777" w:rsidR="00936C3B" w:rsidRDefault="00936C3B" w:rsidP="00936C3B"/>
    <w:p w14:paraId="333BF62E" w14:textId="77777777" w:rsidR="00936C3B" w:rsidRDefault="00936C3B" w:rsidP="00936C3B"/>
    <w:p w14:paraId="1E5FFE6E" w14:textId="77777777" w:rsidR="00936C3B" w:rsidRDefault="00936C3B" w:rsidP="00936C3B"/>
    <w:p w14:paraId="63B092E2" w14:textId="77777777" w:rsidR="00936C3B" w:rsidRDefault="00936C3B" w:rsidP="00936C3B">
      <w:pPr>
        <w:pStyle w:val="11"/>
        <w:ind w:firstLineChars="200" w:firstLine="560"/>
        <w:jc w:val="both"/>
      </w:pPr>
      <w:bookmarkStart w:id="48" w:name="_Toc34748086"/>
      <w:r>
        <w:rPr>
          <w:rFonts w:hint="eastAsia"/>
        </w:rPr>
        <w:t>谢辞</w:t>
      </w:r>
      <w:bookmarkEnd w:id="48"/>
    </w:p>
    <w:p w14:paraId="07FFC88A" w14:textId="77777777" w:rsidR="00936C3B" w:rsidRDefault="00936C3B" w:rsidP="00936C3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14:paraId="7ABD00D7" w14:textId="77777777" w:rsidR="00936C3B" w:rsidRDefault="00936C3B" w:rsidP="00936C3B">
      <w:pPr>
        <w:ind w:firstLineChars="200" w:firstLine="480"/>
      </w:pPr>
      <w:r>
        <w:rPr>
          <w:rFonts w:hint="eastAsia"/>
        </w:rPr>
        <w:t>首先，我要感谢我的指导老师潘莹月老师，在我完成毕业设计时遇见的问题，潘老师都能耐心及时的帮我解答，正因如此，我才能顺利的完成毕业设计。</w:t>
      </w:r>
    </w:p>
    <w:p w14:paraId="3FD6267A" w14:textId="77777777" w:rsidR="00936C3B" w:rsidRDefault="00936C3B" w:rsidP="00936C3B">
      <w:pPr>
        <w:ind w:firstLineChars="200" w:firstLine="480"/>
      </w:pPr>
      <w:r>
        <w:rPr>
          <w:rFonts w:hint="eastAsia"/>
        </w:rPr>
        <w:t>在</w:t>
      </w:r>
      <w:r w:rsidRPr="00612C06">
        <w:rPr>
          <w:rFonts w:hint="eastAsia"/>
        </w:rPr>
        <w:t>此，我向尊敬的</w:t>
      </w:r>
      <w:r>
        <w:rPr>
          <w:rFonts w:hint="eastAsia"/>
        </w:rPr>
        <w:t>潘老师</w:t>
      </w:r>
      <w:r w:rsidRPr="00612C06">
        <w:rPr>
          <w:rFonts w:hint="eastAsia"/>
        </w:rPr>
        <w:t>表示最衷心的感谢！</w:t>
      </w:r>
    </w:p>
    <w:p w14:paraId="158EDF3A" w14:textId="77777777" w:rsidR="00936C3B" w:rsidRDefault="00936C3B" w:rsidP="00936C3B">
      <w:pPr>
        <w:ind w:firstLineChars="200" w:firstLine="480"/>
      </w:pPr>
      <w:r>
        <w:rPr>
          <w:rFonts w:hint="eastAsia"/>
        </w:rPr>
        <w:t>然后我要感谢大学四年的同学们，感谢你们在我学习生活中给我提供的许多帮助，尤其是我的室友们，感谢你们在宿舍生活中的包容和陪伴。</w:t>
      </w:r>
    </w:p>
    <w:p w14:paraId="251683CC" w14:textId="77777777" w:rsidR="00936C3B" w:rsidRPr="00612C06" w:rsidRDefault="00936C3B" w:rsidP="00936C3B">
      <w:pPr>
        <w:ind w:firstLineChars="200" w:firstLine="480"/>
      </w:pPr>
      <w:r>
        <w:rPr>
          <w:rFonts w:hint="eastAsia"/>
        </w:rPr>
        <w:t>感谢我的父母，在我的求学生涯中，是你们给了我全力的支持，你们的殷殷期望是我进步的动力。</w:t>
      </w:r>
    </w:p>
    <w:p w14:paraId="6BCAE6C6" w14:textId="77777777" w:rsidR="00936C3B" w:rsidRDefault="00936C3B" w:rsidP="00936C3B">
      <w:pPr>
        <w:ind w:firstLineChars="200" w:firstLine="480"/>
      </w:pPr>
      <w:r>
        <w:rPr>
          <w:rFonts w:hint="eastAsia"/>
        </w:rPr>
        <w:t>最后，</w:t>
      </w:r>
      <w:r w:rsidRPr="00612C06">
        <w:rPr>
          <w:rFonts w:hint="eastAsia"/>
        </w:rPr>
        <w:t>对我论文中所引用的</w:t>
      </w:r>
      <w:r>
        <w:rPr>
          <w:rFonts w:hint="eastAsia"/>
        </w:rPr>
        <w:t>文章</w:t>
      </w:r>
      <w:r w:rsidRPr="00612C06">
        <w:rPr>
          <w:rFonts w:hint="eastAsia"/>
        </w:rPr>
        <w:t>作者一并致以诚挚的感谢</w:t>
      </w:r>
      <w:r>
        <w:rPr>
          <w:rFonts w:hint="eastAsia"/>
        </w:rPr>
        <w:t>。</w:t>
      </w:r>
    </w:p>
    <w:p w14:paraId="62042693" w14:textId="77777777" w:rsidR="00936C3B" w:rsidRPr="002B3670" w:rsidRDefault="00936C3B" w:rsidP="00936C3B"/>
    <w:p w14:paraId="5448BDED" w14:textId="77777777" w:rsidR="00936C3B" w:rsidRDefault="00936C3B" w:rsidP="00936C3B"/>
    <w:p w14:paraId="05AB15DA" w14:textId="77777777" w:rsidR="00936C3B" w:rsidRDefault="00936C3B" w:rsidP="00936C3B"/>
    <w:p w14:paraId="0F71FD20" w14:textId="77777777" w:rsidR="00936C3B" w:rsidRDefault="00936C3B" w:rsidP="00936C3B"/>
    <w:p w14:paraId="23087F8E" w14:textId="77777777" w:rsidR="00936C3B" w:rsidRDefault="00936C3B" w:rsidP="00936C3B"/>
    <w:p w14:paraId="181236A4" w14:textId="77777777" w:rsidR="00936C3B" w:rsidRDefault="00936C3B" w:rsidP="00936C3B"/>
    <w:p w14:paraId="0DC6F312" w14:textId="77777777" w:rsidR="00936C3B" w:rsidRDefault="00936C3B" w:rsidP="00936C3B"/>
    <w:p w14:paraId="2467A393" w14:textId="77777777" w:rsidR="00936C3B" w:rsidRDefault="00936C3B" w:rsidP="00936C3B"/>
    <w:p w14:paraId="36FB146C" w14:textId="77777777" w:rsidR="00936C3B" w:rsidRDefault="00936C3B" w:rsidP="00936C3B"/>
    <w:p w14:paraId="594B3ACA" w14:textId="77777777" w:rsidR="00936C3B" w:rsidRDefault="00936C3B" w:rsidP="00936C3B"/>
    <w:p w14:paraId="361B4321" w14:textId="77777777" w:rsidR="00936C3B" w:rsidRDefault="00936C3B" w:rsidP="00936C3B"/>
    <w:p w14:paraId="4EEB2A78" w14:textId="77777777" w:rsidR="00936C3B" w:rsidRDefault="00936C3B" w:rsidP="00936C3B"/>
    <w:p w14:paraId="2EC9237F" w14:textId="77777777" w:rsidR="00936C3B" w:rsidRDefault="00936C3B" w:rsidP="00936C3B"/>
    <w:p w14:paraId="75639A2C" w14:textId="77777777" w:rsidR="00936C3B" w:rsidRDefault="00936C3B" w:rsidP="00936C3B"/>
    <w:p w14:paraId="091E7E6D" w14:textId="77777777" w:rsidR="00936C3B" w:rsidRDefault="00936C3B" w:rsidP="00936C3B"/>
    <w:p w14:paraId="71E4D990" w14:textId="77777777" w:rsidR="00936C3B" w:rsidRDefault="00936C3B" w:rsidP="00936C3B"/>
    <w:p w14:paraId="737B4B77" w14:textId="77777777" w:rsidR="00936C3B" w:rsidRDefault="00936C3B" w:rsidP="00936C3B"/>
    <w:p w14:paraId="5C0B12A2" w14:textId="77777777" w:rsidR="00936C3B" w:rsidRDefault="00936C3B" w:rsidP="00936C3B">
      <w:pPr>
        <w:pStyle w:val="11"/>
        <w:ind w:firstLineChars="200" w:firstLine="560"/>
        <w:jc w:val="both"/>
      </w:pPr>
      <w:bookmarkStart w:id="49" w:name="_Toc34748087"/>
      <w:r>
        <w:rPr>
          <w:rFonts w:hint="eastAsia"/>
        </w:rPr>
        <w:t>参考文献</w:t>
      </w:r>
      <w:bookmarkEnd w:id="49"/>
    </w:p>
    <w:p w14:paraId="2FD6BB2D" w14:textId="77777777" w:rsidR="00936C3B" w:rsidRDefault="00936C3B" w:rsidP="00936C3B">
      <w:pPr>
        <w:pStyle w:val="aa"/>
        <w:numPr>
          <w:ilvl w:val="0"/>
          <w:numId w:val="1"/>
        </w:numPr>
        <w:ind w:firstLineChars="0"/>
        <w:rPr>
          <w:rFonts w:ascii="宋体" w:hAnsi="宋体" w:cs="Arial"/>
          <w:color w:val="333333"/>
          <w:szCs w:val="24"/>
        </w:rPr>
      </w:pPr>
      <w:bookmarkStart w:id="50"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0"/>
    </w:p>
    <w:p w14:paraId="5BD77D85" w14:textId="77777777" w:rsidR="00936C3B" w:rsidRDefault="00936C3B" w:rsidP="00936C3B">
      <w:pPr>
        <w:pStyle w:val="aa"/>
        <w:numPr>
          <w:ilvl w:val="0"/>
          <w:numId w:val="1"/>
        </w:numPr>
        <w:ind w:firstLineChars="0"/>
        <w:rPr>
          <w:rFonts w:ascii="宋体" w:hAnsi="宋体" w:cs="Arial"/>
          <w:color w:val="333333"/>
          <w:kern w:val="0"/>
          <w:szCs w:val="24"/>
        </w:rPr>
      </w:pPr>
      <w:bookmarkStart w:id="51"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1"/>
    </w:p>
    <w:p w14:paraId="74F73ECA" w14:textId="77777777" w:rsidR="00936C3B" w:rsidRDefault="00936C3B" w:rsidP="00936C3B">
      <w:pPr>
        <w:pStyle w:val="aa"/>
        <w:numPr>
          <w:ilvl w:val="0"/>
          <w:numId w:val="1"/>
        </w:numPr>
        <w:ind w:firstLineChars="0"/>
        <w:rPr>
          <w:rFonts w:ascii="宋体" w:hAnsi="宋体" w:cs="Arial"/>
          <w:color w:val="333333"/>
          <w:szCs w:val="24"/>
        </w:rPr>
      </w:pPr>
      <w:bookmarkStart w:id="52"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2"/>
    </w:p>
    <w:p w14:paraId="4C30C5AA" w14:textId="77777777" w:rsidR="00936C3B" w:rsidRDefault="00936C3B" w:rsidP="00936C3B">
      <w:pPr>
        <w:pStyle w:val="aa"/>
        <w:numPr>
          <w:ilvl w:val="0"/>
          <w:numId w:val="1"/>
        </w:numPr>
        <w:ind w:firstLineChars="0"/>
        <w:rPr>
          <w:rFonts w:ascii="宋体" w:hAnsi="宋体" w:cs="Arial"/>
          <w:color w:val="333333"/>
          <w:szCs w:val="24"/>
        </w:rPr>
      </w:pPr>
      <w:bookmarkStart w:id="53"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3"/>
    </w:p>
    <w:p w14:paraId="061BF562" w14:textId="77777777" w:rsidR="00936C3B" w:rsidRDefault="00936C3B" w:rsidP="00936C3B">
      <w:pPr>
        <w:pStyle w:val="aa"/>
        <w:numPr>
          <w:ilvl w:val="0"/>
          <w:numId w:val="1"/>
        </w:numPr>
        <w:ind w:firstLineChars="0"/>
        <w:rPr>
          <w:rFonts w:ascii="宋体" w:hAnsi="宋体" w:cs="Arial"/>
          <w:color w:val="333333"/>
          <w:szCs w:val="24"/>
        </w:rPr>
      </w:pPr>
      <w:bookmarkStart w:id="54"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4"/>
    </w:p>
    <w:p w14:paraId="79A17648" w14:textId="77777777" w:rsidR="00936C3B" w:rsidRDefault="00936C3B" w:rsidP="00936C3B">
      <w:pPr>
        <w:pStyle w:val="aa"/>
        <w:numPr>
          <w:ilvl w:val="0"/>
          <w:numId w:val="1"/>
        </w:numPr>
        <w:ind w:firstLineChars="0"/>
        <w:rPr>
          <w:rFonts w:ascii="宋体" w:hAnsi="宋体" w:cs="Arial"/>
          <w:color w:val="333333"/>
          <w:szCs w:val="24"/>
        </w:rPr>
      </w:pPr>
      <w:bookmarkStart w:id="55" w:name="_Ref34668740"/>
      <w:bookmarkStart w:id="56"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55"/>
    </w:p>
    <w:p w14:paraId="4243A583" w14:textId="77777777" w:rsidR="00936C3B" w:rsidRDefault="00936C3B" w:rsidP="00936C3B">
      <w:pPr>
        <w:pStyle w:val="aa"/>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56"/>
    </w:p>
    <w:p w14:paraId="38316815" w14:textId="77777777" w:rsidR="00936C3B" w:rsidRDefault="00936C3B" w:rsidP="00936C3B">
      <w:pPr>
        <w:pStyle w:val="aa"/>
        <w:numPr>
          <w:ilvl w:val="0"/>
          <w:numId w:val="1"/>
        </w:numPr>
        <w:ind w:firstLineChars="0"/>
        <w:rPr>
          <w:rFonts w:ascii="宋体" w:hAnsi="宋体" w:cs="Arial"/>
          <w:color w:val="333333"/>
          <w:szCs w:val="24"/>
        </w:rPr>
      </w:pPr>
      <w:bookmarkStart w:id="57"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57"/>
    </w:p>
    <w:p w14:paraId="5A72D122" w14:textId="77777777" w:rsidR="00936C3B" w:rsidRDefault="00936C3B" w:rsidP="00936C3B">
      <w:pPr>
        <w:pStyle w:val="aa"/>
        <w:numPr>
          <w:ilvl w:val="0"/>
          <w:numId w:val="1"/>
        </w:numPr>
        <w:ind w:firstLineChars="0"/>
        <w:rPr>
          <w:rFonts w:ascii="宋体" w:hAnsi="宋体" w:cs="Arial"/>
          <w:color w:val="333333"/>
          <w:szCs w:val="24"/>
        </w:rPr>
      </w:pPr>
      <w:bookmarkStart w:id="58" w:name="_Ref34668850"/>
      <w:r>
        <w:rPr>
          <w:rFonts w:ascii="宋体" w:hAnsi="宋体" w:cs="Arial" w:hint="eastAsia"/>
          <w:color w:val="333333"/>
          <w:szCs w:val="24"/>
        </w:rPr>
        <w:t>陈建新.DHT11数字温湿度传感器在温室控制系统中的应用[J].山东工业技术,2016(18):120.</w:t>
      </w:r>
      <w:bookmarkEnd w:id="58"/>
      <w:r>
        <w:rPr>
          <w:rFonts w:ascii="宋体" w:hAnsi="宋体" w:cs="Arial" w:hint="eastAsia"/>
          <w:color w:val="333333"/>
          <w:szCs w:val="24"/>
        </w:rPr>
        <w:t xml:space="preserve"> </w:t>
      </w:r>
    </w:p>
    <w:p w14:paraId="01CDE796" w14:textId="77777777" w:rsidR="00936C3B" w:rsidRDefault="00936C3B" w:rsidP="00936C3B">
      <w:pPr>
        <w:pStyle w:val="aa"/>
        <w:numPr>
          <w:ilvl w:val="0"/>
          <w:numId w:val="1"/>
        </w:numPr>
        <w:ind w:firstLineChars="0"/>
        <w:rPr>
          <w:rFonts w:ascii="宋体" w:hAnsi="宋体" w:cs="Arial"/>
          <w:color w:val="333333"/>
          <w:szCs w:val="24"/>
        </w:rPr>
      </w:pPr>
      <w:bookmarkStart w:id="59"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59"/>
      <w:r>
        <w:rPr>
          <w:rFonts w:ascii="宋体" w:hAnsi="宋体" w:cs="Arial" w:hint="eastAsia"/>
          <w:color w:val="333333"/>
          <w:szCs w:val="24"/>
        </w:rPr>
        <w:t xml:space="preserve"> </w:t>
      </w:r>
    </w:p>
    <w:p w14:paraId="533A1DFD" w14:textId="77777777" w:rsidR="00936C3B" w:rsidRDefault="00936C3B" w:rsidP="00936C3B">
      <w:pPr>
        <w:pStyle w:val="aa"/>
        <w:numPr>
          <w:ilvl w:val="0"/>
          <w:numId w:val="1"/>
        </w:numPr>
        <w:ind w:firstLineChars="0"/>
        <w:rPr>
          <w:rFonts w:ascii="宋体" w:hAnsi="宋体" w:cs="Arial"/>
          <w:color w:val="333333"/>
          <w:szCs w:val="24"/>
        </w:rPr>
      </w:pPr>
      <w:bookmarkStart w:id="60"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0"/>
    </w:p>
    <w:p w14:paraId="779D4B1A" w14:textId="77777777" w:rsidR="00936C3B" w:rsidRDefault="00936C3B" w:rsidP="00936C3B">
      <w:pPr>
        <w:pStyle w:val="aa"/>
        <w:numPr>
          <w:ilvl w:val="0"/>
          <w:numId w:val="1"/>
        </w:numPr>
        <w:ind w:firstLineChars="0"/>
        <w:rPr>
          <w:rFonts w:ascii="宋体" w:hAnsi="宋体" w:cs="Arial"/>
          <w:color w:val="333333"/>
          <w:szCs w:val="24"/>
        </w:rPr>
      </w:pPr>
      <w:bookmarkStart w:id="61"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1"/>
    </w:p>
    <w:p w14:paraId="68570D45" w14:textId="77777777" w:rsidR="00936C3B" w:rsidRDefault="00936C3B" w:rsidP="00936C3B">
      <w:pPr>
        <w:pStyle w:val="aa"/>
        <w:numPr>
          <w:ilvl w:val="0"/>
          <w:numId w:val="1"/>
        </w:numPr>
        <w:ind w:firstLineChars="0"/>
        <w:rPr>
          <w:rFonts w:ascii="宋体" w:hAnsi="宋体" w:cs="Arial"/>
          <w:color w:val="333333"/>
          <w:szCs w:val="24"/>
        </w:rPr>
      </w:pPr>
      <w:bookmarkStart w:id="62" w:name="_Ref34668918"/>
      <w:r>
        <w:rPr>
          <w:rFonts w:ascii="宋体" w:hAnsi="宋体" w:cs="Arial" w:hint="eastAsia"/>
          <w:color w:val="333333"/>
          <w:szCs w:val="24"/>
        </w:rPr>
        <w:lastRenderedPageBreak/>
        <w:t>刘振. 基于STM32智能家居的无线网关设计与实现[D].浙江理工大学,2017.</w:t>
      </w:r>
      <w:bookmarkEnd w:id="62"/>
    </w:p>
    <w:p w14:paraId="6EA4EE66" w14:textId="77777777" w:rsidR="00936C3B" w:rsidRDefault="00936C3B" w:rsidP="00936C3B">
      <w:pPr>
        <w:pStyle w:val="aa"/>
        <w:numPr>
          <w:ilvl w:val="0"/>
          <w:numId w:val="1"/>
        </w:numPr>
        <w:ind w:firstLineChars="0"/>
        <w:rPr>
          <w:rFonts w:ascii="宋体" w:hAnsi="宋体" w:cs="Arial"/>
          <w:color w:val="333333"/>
          <w:szCs w:val="24"/>
        </w:rPr>
      </w:pPr>
      <w:bookmarkStart w:id="63"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3"/>
    </w:p>
    <w:p w14:paraId="485AB332" w14:textId="77777777" w:rsidR="00936C3B" w:rsidRDefault="00936C3B" w:rsidP="00936C3B">
      <w:pPr>
        <w:pStyle w:val="aa"/>
        <w:numPr>
          <w:ilvl w:val="0"/>
          <w:numId w:val="1"/>
        </w:numPr>
        <w:ind w:firstLineChars="0"/>
        <w:rPr>
          <w:rFonts w:ascii="宋体" w:hAnsi="宋体" w:cs="Arial"/>
          <w:color w:val="333333"/>
          <w:szCs w:val="24"/>
        </w:rPr>
      </w:pPr>
      <w:bookmarkStart w:id="64" w:name="_Ref34669003"/>
      <w:r>
        <w:rPr>
          <w:rFonts w:ascii="宋体" w:hAnsi="宋体" w:cs="Arial" w:hint="eastAsia"/>
          <w:color w:val="333333"/>
          <w:szCs w:val="24"/>
        </w:rPr>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4"/>
    </w:p>
    <w:p w14:paraId="5A994D9E" w14:textId="77777777" w:rsidR="00936C3B" w:rsidRDefault="00936C3B" w:rsidP="00936C3B">
      <w:pPr>
        <w:pStyle w:val="aa"/>
        <w:numPr>
          <w:ilvl w:val="0"/>
          <w:numId w:val="1"/>
        </w:numPr>
        <w:ind w:firstLineChars="0"/>
        <w:rPr>
          <w:rFonts w:ascii="宋体" w:hAnsi="宋体" w:cs="Arial"/>
          <w:color w:val="333333"/>
          <w:szCs w:val="24"/>
        </w:rPr>
      </w:pPr>
      <w:bookmarkStart w:id="65" w:name="_Ref34669063"/>
      <w:r>
        <w:rPr>
          <w:rFonts w:ascii="宋体" w:hAnsi="宋体" w:cs="Arial" w:hint="eastAsia"/>
          <w:color w:val="333333"/>
          <w:szCs w:val="24"/>
        </w:rPr>
        <w:t>尹孟征.基于Android的APP开发平台综述[J].通信电源技术,2016,33(04):154-155+213.</w:t>
      </w:r>
    </w:p>
    <w:p w14:paraId="4643990A" w14:textId="77777777" w:rsidR="00936C3B" w:rsidRDefault="00936C3B" w:rsidP="00936C3B">
      <w:pPr>
        <w:pStyle w:val="aa"/>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65"/>
      <w:r>
        <w:rPr>
          <w:rFonts w:ascii="宋体" w:hAnsi="宋体" w:cs="Arial" w:hint="eastAsia"/>
          <w:color w:val="333333"/>
          <w:szCs w:val="24"/>
        </w:rPr>
        <w:t xml:space="preserve"> </w:t>
      </w:r>
    </w:p>
    <w:p w14:paraId="2A52EB07" w14:textId="77777777" w:rsidR="00936C3B" w:rsidRDefault="00936C3B" w:rsidP="00936C3B">
      <w:pPr>
        <w:pStyle w:val="aa"/>
        <w:numPr>
          <w:ilvl w:val="0"/>
          <w:numId w:val="1"/>
        </w:numPr>
        <w:ind w:firstLineChars="0"/>
        <w:rPr>
          <w:rFonts w:ascii="宋体" w:hAnsi="宋体" w:cs="Arial"/>
          <w:color w:val="333333"/>
          <w:szCs w:val="24"/>
        </w:rPr>
      </w:pPr>
      <w:bookmarkStart w:id="66" w:name="_Ref34669082"/>
      <w:r>
        <w:rPr>
          <w:rFonts w:ascii="宋体" w:hAnsi="宋体" w:cs="Arial" w:hint="eastAsia"/>
          <w:color w:val="333333"/>
          <w:szCs w:val="24"/>
        </w:rPr>
        <w:t>李升红. 基于STM32和WIFI技术的家居盆栽植物智能监控系统[D].武汉轻工大学,2018.</w:t>
      </w:r>
      <w:bookmarkEnd w:id="66"/>
    </w:p>
    <w:p w14:paraId="4A0F2F94" w14:textId="77777777" w:rsidR="00936C3B" w:rsidRDefault="00936C3B" w:rsidP="00936C3B">
      <w:pPr>
        <w:pStyle w:val="aa"/>
        <w:numPr>
          <w:ilvl w:val="0"/>
          <w:numId w:val="1"/>
        </w:numPr>
        <w:ind w:firstLineChars="0"/>
        <w:rPr>
          <w:rFonts w:ascii="宋体" w:hAnsi="宋体" w:cs="Arial"/>
          <w:color w:val="333333"/>
          <w:szCs w:val="24"/>
        </w:rPr>
      </w:pPr>
      <w:bookmarkStart w:id="67"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67"/>
    </w:p>
    <w:p w14:paraId="43A117E8" w14:textId="77777777" w:rsidR="00936C3B" w:rsidRDefault="00936C3B" w:rsidP="00936C3B">
      <w:pPr>
        <w:pStyle w:val="aa"/>
        <w:numPr>
          <w:ilvl w:val="0"/>
          <w:numId w:val="1"/>
        </w:numPr>
        <w:ind w:firstLineChars="0"/>
        <w:rPr>
          <w:rFonts w:ascii="宋体" w:hAnsi="宋体" w:cs="Arial"/>
          <w:color w:val="333333"/>
          <w:szCs w:val="24"/>
        </w:rPr>
      </w:pPr>
      <w:bookmarkStart w:id="68"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68"/>
    </w:p>
    <w:p w14:paraId="161F02A4" w14:textId="77777777" w:rsidR="00936C3B" w:rsidRDefault="00936C3B" w:rsidP="00936C3B">
      <w:pPr>
        <w:pStyle w:val="aa"/>
        <w:numPr>
          <w:ilvl w:val="0"/>
          <w:numId w:val="1"/>
        </w:numPr>
        <w:ind w:firstLineChars="0"/>
        <w:rPr>
          <w:rFonts w:ascii="宋体" w:hAnsi="宋体" w:cs="Arial"/>
          <w:color w:val="333333"/>
          <w:szCs w:val="24"/>
        </w:rPr>
      </w:pPr>
      <w:bookmarkStart w:id="69" w:name="_Ref34670608"/>
      <w:r>
        <w:rPr>
          <w:rFonts w:ascii="宋体" w:hAnsi="宋体" w:cs="Arial" w:hint="eastAsia"/>
          <w:color w:val="333333"/>
          <w:szCs w:val="24"/>
        </w:rPr>
        <w:t>程峥. 基于嵌入式和设备云平台的家庭植物工厂系统设计[D].天津工业大学,2019.</w:t>
      </w:r>
      <w:bookmarkEnd w:id="69"/>
    </w:p>
    <w:p w14:paraId="3EB4FB82" w14:textId="77777777" w:rsidR="00936C3B" w:rsidRDefault="00936C3B" w:rsidP="00936C3B">
      <w:pPr>
        <w:pStyle w:val="aa"/>
        <w:numPr>
          <w:ilvl w:val="0"/>
          <w:numId w:val="1"/>
        </w:numPr>
        <w:ind w:firstLineChars="0"/>
        <w:rPr>
          <w:rFonts w:ascii="宋体" w:hAnsi="宋体" w:cs="Arial"/>
          <w:color w:val="333333"/>
          <w:szCs w:val="24"/>
        </w:rPr>
      </w:pPr>
      <w:bookmarkStart w:id="70"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0"/>
    </w:p>
    <w:p w14:paraId="40219154" w14:textId="77777777" w:rsidR="00936C3B" w:rsidRDefault="00936C3B" w:rsidP="00936C3B">
      <w:pPr>
        <w:pStyle w:val="aa"/>
        <w:numPr>
          <w:ilvl w:val="0"/>
          <w:numId w:val="1"/>
        </w:numPr>
        <w:ind w:firstLineChars="0"/>
        <w:rPr>
          <w:rFonts w:ascii="宋体" w:hAnsi="宋体" w:cs="Arial"/>
          <w:color w:val="333333"/>
          <w:szCs w:val="24"/>
        </w:rPr>
      </w:pPr>
      <w:bookmarkStart w:id="71" w:name="_Ref34672218"/>
      <w:r>
        <w:rPr>
          <w:rFonts w:ascii="宋体" w:hAnsi="宋体" w:cs="Arial" w:hint="eastAsia"/>
          <w:color w:val="333333"/>
          <w:szCs w:val="24"/>
        </w:rPr>
        <w:t>曾建清. 基于STM32的多功能空气质量监测系统设计[D].电子科技大学,2019.</w:t>
      </w:r>
      <w:bookmarkEnd w:id="71"/>
    </w:p>
    <w:p w14:paraId="62D11AF5" w14:textId="77777777" w:rsidR="00936C3B" w:rsidRDefault="00936C3B" w:rsidP="00936C3B">
      <w:pPr>
        <w:pStyle w:val="aa"/>
        <w:numPr>
          <w:ilvl w:val="0"/>
          <w:numId w:val="1"/>
        </w:numPr>
        <w:ind w:firstLineChars="0"/>
        <w:rPr>
          <w:rFonts w:ascii="宋体" w:hAnsi="宋体" w:cs="Arial"/>
          <w:color w:val="333333"/>
          <w:szCs w:val="24"/>
        </w:rPr>
      </w:pPr>
      <w:bookmarkStart w:id="72" w:name="_Ref34669044"/>
      <w:proofErr w:type="gramStart"/>
      <w:r>
        <w:rPr>
          <w:rFonts w:ascii="宋体" w:hAnsi="宋体" w:cs="Arial" w:hint="eastAsia"/>
          <w:color w:val="333333"/>
          <w:szCs w:val="24"/>
        </w:rPr>
        <w:t>许锰</w:t>
      </w:r>
      <w:proofErr w:type="gramEnd"/>
      <w:r>
        <w:rPr>
          <w:rFonts w:ascii="宋体" w:hAnsi="宋体" w:cs="Arial" w:hint="eastAsia"/>
          <w:color w:val="333333"/>
          <w:szCs w:val="24"/>
        </w:rPr>
        <w:t>. 基于云平台的家庭安防系统研究与设计[D].山东大学,2018.</w:t>
      </w:r>
      <w:bookmarkEnd w:id="72"/>
    </w:p>
    <w:p w14:paraId="03AE1451" w14:textId="77777777" w:rsidR="00860315" w:rsidRPr="00936C3B" w:rsidRDefault="00860315"/>
    <w:sectPr w:rsidR="00860315" w:rsidRPr="00936C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BA059C" w14:textId="77777777" w:rsidR="006C00A3" w:rsidRDefault="006C00A3" w:rsidP="00936C3B">
      <w:pPr>
        <w:spacing w:line="240" w:lineRule="auto"/>
      </w:pPr>
      <w:r>
        <w:separator/>
      </w:r>
    </w:p>
  </w:endnote>
  <w:endnote w:type="continuationSeparator" w:id="0">
    <w:p w14:paraId="2D827658" w14:textId="77777777" w:rsidR="006C00A3" w:rsidRDefault="006C00A3" w:rsidP="00936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0B61AB" w14:textId="77777777" w:rsidR="006C00A3" w:rsidRDefault="006C00A3" w:rsidP="00936C3B">
      <w:pPr>
        <w:spacing w:line="240" w:lineRule="auto"/>
      </w:pPr>
      <w:r>
        <w:separator/>
      </w:r>
    </w:p>
  </w:footnote>
  <w:footnote w:type="continuationSeparator" w:id="0">
    <w:p w14:paraId="3EA2DB97" w14:textId="77777777" w:rsidR="006C00A3" w:rsidRDefault="006C00A3" w:rsidP="00936C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4EE"/>
    <w:rsid w:val="004D74EE"/>
    <w:rsid w:val="006C00A3"/>
    <w:rsid w:val="00860315"/>
    <w:rsid w:val="00936C3B"/>
    <w:rsid w:val="00BC4A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862E92-0C78-40F1-B3C6-2F0F83B57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C3B"/>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a3">
    <w:name w:val="header"/>
    <w:basedOn w:val="a"/>
    <w:link w:val="a4"/>
    <w:unhideWhenUsed/>
    <w:rsid w:val="00936C3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qFormat/>
    <w:rsid w:val="00936C3B"/>
    <w:rPr>
      <w:sz w:val="18"/>
      <w:szCs w:val="18"/>
    </w:rPr>
  </w:style>
  <w:style w:type="paragraph" w:styleId="a5">
    <w:name w:val="footer"/>
    <w:basedOn w:val="a"/>
    <w:link w:val="a6"/>
    <w:uiPriority w:val="99"/>
    <w:unhideWhenUsed/>
    <w:rsid w:val="00936C3B"/>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936C3B"/>
    <w:rPr>
      <w:sz w:val="18"/>
      <w:szCs w:val="18"/>
    </w:rPr>
  </w:style>
  <w:style w:type="paragraph" w:styleId="TOC3">
    <w:name w:val="toc 3"/>
    <w:basedOn w:val="a"/>
    <w:next w:val="a"/>
    <w:uiPriority w:val="39"/>
    <w:rsid w:val="00936C3B"/>
    <w:pPr>
      <w:ind w:leftChars="400" w:left="840"/>
    </w:pPr>
  </w:style>
  <w:style w:type="paragraph" w:styleId="TOC1">
    <w:name w:val="toc 1"/>
    <w:basedOn w:val="a"/>
    <w:next w:val="a"/>
    <w:uiPriority w:val="39"/>
    <w:rsid w:val="00936C3B"/>
  </w:style>
  <w:style w:type="paragraph" w:styleId="TOC2">
    <w:name w:val="toc 2"/>
    <w:basedOn w:val="a"/>
    <w:next w:val="a"/>
    <w:uiPriority w:val="39"/>
    <w:rsid w:val="00936C3B"/>
    <w:pPr>
      <w:ind w:leftChars="200" w:left="420"/>
    </w:pPr>
  </w:style>
  <w:style w:type="character" w:styleId="a7">
    <w:name w:val="Hyperlink"/>
    <w:basedOn w:val="a0"/>
    <w:uiPriority w:val="99"/>
    <w:unhideWhenUsed/>
    <w:qFormat/>
    <w:rsid w:val="00936C3B"/>
    <w:rPr>
      <w:color w:val="0000FF"/>
      <w:u w:val="single"/>
    </w:rPr>
  </w:style>
  <w:style w:type="paragraph" w:customStyle="1" w:styleId="11">
    <w:name w:val="标题1"/>
    <w:next w:val="a"/>
    <w:link w:val="12"/>
    <w:qFormat/>
    <w:rsid w:val="00936C3B"/>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936C3B"/>
    <w:rPr>
      <w:rFonts w:ascii="黑体" w:eastAsia="黑体" w:hAnsi="黑体" w:cs="宋体"/>
      <w:color w:val="383838"/>
      <w:kern w:val="0"/>
      <w:sz w:val="28"/>
      <w:szCs w:val="28"/>
      <w:shd w:val="clear" w:color="auto" w:fill="FFFFFF"/>
    </w:rPr>
  </w:style>
  <w:style w:type="paragraph" w:customStyle="1" w:styleId="2">
    <w:name w:val="标题2"/>
    <w:basedOn w:val="a"/>
    <w:link w:val="20"/>
    <w:qFormat/>
    <w:rsid w:val="00936C3B"/>
    <w:pPr>
      <w:ind w:firstLineChars="200" w:firstLine="200"/>
      <w:jc w:val="left"/>
      <w:outlineLvl w:val="1"/>
    </w:pPr>
    <w:rPr>
      <w:rFonts w:ascii="黑体" w:eastAsia="黑体" w:hAnsi="黑体"/>
    </w:rPr>
  </w:style>
  <w:style w:type="character" w:customStyle="1" w:styleId="20">
    <w:name w:val="标题2 字符"/>
    <w:basedOn w:val="a0"/>
    <w:link w:val="2"/>
    <w:qFormat/>
    <w:rsid w:val="00936C3B"/>
    <w:rPr>
      <w:rFonts w:ascii="黑体" w:eastAsia="黑体" w:hAnsi="黑体" w:cs="Times New Roman"/>
      <w:sz w:val="24"/>
    </w:rPr>
  </w:style>
  <w:style w:type="paragraph" w:customStyle="1" w:styleId="3">
    <w:name w:val="标题3"/>
    <w:basedOn w:val="a"/>
    <w:link w:val="30"/>
    <w:qFormat/>
    <w:rsid w:val="00936C3B"/>
    <w:pPr>
      <w:widowControl/>
      <w:shd w:val="clear" w:color="auto" w:fill="FFFFFF"/>
      <w:ind w:firstLineChars="200" w:firstLine="200"/>
      <w:jc w:val="left"/>
      <w:outlineLvl w:val="2"/>
    </w:pPr>
    <w:rPr>
      <w:rFonts w:ascii="黑体" w:eastAsia="黑体" w:hAnsi="黑体"/>
    </w:rPr>
  </w:style>
  <w:style w:type="character" w:customStyle="1" w:styleId="30">
    <w:name w:val="标题3 字符"/>
    <w:basedOn w:val="a0"/>
    <w:link w:val="3"/>
    <w:qFormat/>
    <w:rsid w:val="00936C3B"/>
    <w:rPr>
      <w:rFonts w:ascii="黑体" w:eastAsia="黑体" w:hAnsi="黑体" w:cs="Times New Roman"/>
      <w:sz w:val="24"/>
      <w:shd w:val="clear" w:color="auto" w:fill="FFFFFF"/>
    </w:rPr>
  </w:style>
  <w:style w:type="table" w:styleId="a8">
    <w:name w:val="Table Grid"/>
    <w:basedOn w:val="a1"/>
    <w:qFormat/>
    <w:rsid w:val="00936C3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936C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936C3B"/>
    <w:rPr>
      <w:rFonts w:ascii="宋体" w:eastAsia="宋体" w:hAnsi="宋体" w:cs="宋体"/>
      <w:kern w:val="0"/>
      <w:sz w:val="24"/>
      <w:szCs w:val="24"/>
    </w:rPr>
  </w:style>
  <w:style w:type="character" w:styleId="a9">
    <w:name w:val="Emphasis"/>
    <w:basedOn w:val="a0"/>
    <w:rsid w:val="00936C3B"/>
    <w:rPr>
      <w:i/>
      <w:iCs/>
    </w:rPr>
  </w:style>
  <w:style w:type="paragraph" w:styleId="aa">
    <w:name w:val="List Paragraph"/>
    <w:basedOn w:val="a"/>
    <w:uiPriority w:val="34"/>
    <w:qFormat/>
    <w:rsid w:val="00936C3B"/>
    <w:pPr>
      <w:ind w:firstLineChars="200" w:firstLine="420"/>
    </w:pPr>
  </w:style>
  <w:style w:type="paragraph" w:styleId="ab">
    <w:name w:val="annotation text"/>
    <w:basedOn w:val="a"/>
    <w:link w:val="ac"/>
    <w:rsid w:val="00936C3B"/>
    <w:pPr>
      <w:jc w:val="left"/>
    </w:pPr>
  </w:style>
  <w:style w:type="character" w:customStyle="1" w:styleId="ac">
    <w:name w:val="批注文字 字符"/>
    <w:basedOn w:val="a0"/>
    <w:link w:val="ab"/>
    <w:qFormat/>
    <w:rsid w:val="00936C3B"/>
    <w:rPr>
      <w:rFonts w:ascii="Calibri" w:eastAsia="宋体" w:hAnsi="Calibri" w:cs="Times New Roman"/>
      <w:sz w:val="24"/>
    </w:rPr>
  </w:style>
  <w:style w:type="paragraph" w:styleId="ad">
    <w:name w:val="Body Text"/>
    <w:basedOn w:val="a"/>
    <w:link w:val="ae"/>
    <w:unhideWhenUsed/>
    <w:qFormat/>
    <w:rsid w:val="00936C3B"/>
    <w:pPr>
      <w:spacing w:after="120"/>
    </w:pPr>
    <w:rPr>
      <w:rFonts w:ascii="Times New Roman" w:hAnsi="Times New Roman"/>
      <w:lang w:val="zh-CN"/>
    </w:rPr>
  </w:style>
  <w:style w:type="character" w:customStyle="1" w:styleId="ae">
    <w:name w:val="正文文本 字符"/>
    <w:basedOn w:val="a0"/>
    <w:link w:val="ad"/>
    <w:qFormat/>
    <w:rsid w:val="00936C3B"/>
    <w:rPr>
      <w:rFonts w:ascii="Times New Roman" w:eastAsia="宋体" w:hAnsi="Times New Roman" w:cs="Times New Roman"/>
      <w:sz w:val="24"/>
      <w:lang w:val="zh-CN"/>
    </w:rPr>
  </w:style>
  <w:style w:type="paragraph" w:styleId="af">
    <w:name w:val="Date"/>
    <w:basedOn w:val="a"/>
    <w:next w:val="a"/>
    <w:link w:val="af0"/>
    <w:rsid w:val="00936C3B"/>
    <w:pPr>
      <w:ind w:leftChars="2500" w:left="100"/>
    </w:pPr>
  </w:style>
  <w:style w:type="character" w:customStyle="1" w:styleId="af0">
    <w:name w:val="日期 字符"/>
    <w:basedOn w:val="a0"/>
    <w:link w:val="af"/>
    <w:qFormat/>
    <w:rsid w:val="00936C3B"/>
    <w:rPr>
      <w:rFonts w:ascii="Calibri" w:eastAsia="宋体" w:hAnsi="Calibri" w:cs="Times New Roman"/>
      <w:sz w:val="24"/>
    </w:rPr>
  </w:style>
  <w:style w:type="paragraph" w:styleId="af1">
    <w:name w:val="Balloon Text"/>
    <w:basedOn w:val="a"/>
    <w:link w:val="af2"/>
    <w:unhideWhenUsed/>
    <w:rsid w:val="00936C3B"/>
    <w:rPr>
      <w:rFonts w:ascii="Times New Roman" w:eastAsia="Times New Roman" w:hAnsi="Times New Roman"/>
      <w:sz w:val="18"/>
      <w:szCs w:val="18"/>
    </w:rPr>
  </w:style>
  <w:style w:type="character" w:customStyle="1" w:styleId="af2">
    <w:name w:val="批注框文本 字符"/>
    <w:basedOn w:val="a0"/>
    <w:link w:val="af1"/>
    <w:qFormat/>
    <w:rsid w:val="00936C3B"/>
    <w:rPr>
      <w:rFonts w:ascii="Times New Roman" w:eastAsia="Times New Roman" w:hAnsi="Times New Roman" w:cs="Times New Roman"/>
      <w:sz w:val="18"/>
      <w:szCs w:val="18"/>
    </w:rPr>
  </w:style>
  <w:style w:type="paragraph" w:styleId="31">
    <w:name w:val="Body Text Indent 3"/>
    <w:basedOn w:val="a"/>
    <w:link w:val="32"/>
    <w:unhideWhenUsed/>
    <w:qFormat/>
    <w:rsid w:val="00936C3B"/>
    <w:pPr>
      <w:spacing w:after="120"/>
      <w:ind w:leftChars="200" w:left="420"/>
    </w:pPr>
    <w:rPr>
      <w:sz w:val="16"/>
      <w:szCs w:val="16"/>
    </w:rPr>
  </w:style>
  <w:style w:type="character" w:customStyle="1" w:styleId="32">
    <w:name w:val="正文文本缩进 3 字符"/>
    <w:basedOn w:val="a0"/>
    <w:link w:val="31"/>
    <w:rsid w:val="00936C3B"/>
    <w:rPr>
      <w:rFonts w:ascii="Calibri" w:eastAsia="宋体" w:hAnsi="Calibri" w:cs="Times New Roman"/>
      <w:sz w:val="16"/>
      <w:szCs w:val="16"/>
    </w:rPr>
  </w:style>
  <w:style w:type="paragraph" w:styleId="af3">
    <w:name w:val="Normal (Web)"/>
    <w:basedOn w:val="a"/>
    <w:uiPriority w:val="99"/>
    <w:unhideWhenUsed/>
    <w:qFormat/>
    <w:rsid w:val="00936C3B"/>
    <w:pPr>
      <w:widowControl/>
      <w:spacing w:before="100" w:beforeAutospacing="1" w:after="100" w:afterAutospacing="1"/>
      <w:jc w:val="left"/>
    </w:pPr>
    <w:rPr>
      <w:rFonts w:ascii="宋体" w:hAnsi="宋体" w:cs="宋体"/>
      <w:kern w:val="0"/>
      <w:szCs w:val="24"/>
    </w:rPr>
  </w:style>
  <w:style w:type="paragraph" w:styleId="af4">
    <w:name w:val="annotation subject"/>
    <w:basedOn w:val="ab"/>
    <w:next w:val="ab"/>
    <w:link w:val="af5"/>
    <w:rsid w:val="00936C3B"/>
    <w:rPr>
      <w:b/>
      <w:bCs/>
    </w:rPr>
  </w:style>
  <w:style w:type="character" w:customStyle="1" w:styleId="af5">
    <w:name w:val="批注主题 字符"/>
    <w:basedOn w:val="ac"/>
    <w:link w:val="af4"/>
    <w:qFormat/>
    <w:rsid w:val="00936C3B"/>
    <w:rPr>
      <w:rFonts w:ascii="Calibri" w:eastAsia="宋体" w:hAnsi="Calibri" w:cs="Times New Roman"/>
      <w:b/>
      <w:bCs/>
      <w:sz w:val="24"/>
    </w:rPr>
  </w:style>
  <w:style w:type="character" w:styleId="af6">
    <w:name w:val="FollowedHyperlink"/>
    <w:basedOn w:val="a0"/>
    <w:rsid w:val="00936C3B"/>
    <w:rPr>
      <w:color w:val="954F72" w:themeColor="followedHyperlink"/>
      <w:u w:val="single"/>
    </w:rPr>
  </w:style>
  <w:style w:type="character" w:styleId="af7">
    <w:name w:val="annotation reference"/>
    <w:basedOn w:val="a0"/>
    <w:rsid w:val="00936C3B"/>
    <w:rPr>
      <w:sz w:val="21"/>
      <w:szCs w:val="21"/>
    </w:rPr>
  </w:style>
  <w:style w:type="character" w:customStyle="1" w:styleId="fontstyle01">
    <w:name w:val="fontstyle01"/>
    <w:basedOn w:val="a0"/>
    <w:rsid w:val="00936C3B"/>
    <w:rPr>
      <w:rFonts w:ascii="黑体" w:eastAsia="黑体" w:hAnsi="黑体" w:hint="eastAsia"/>
      <w:color w:val="000000"/>
      <w:sz w:val="24"/>
      <w:szCs w:val="24"/>
    </w:rPr>
  </w:style>
  <w:style w:type="character" w:customStyle="1" w:styleId="fontstyle11">
    <w:name w:val="fontstyle11"/>
    <w:basedOn w:val="a0"/>
    <w:qFormat/>
    <w:rsid w:val="00936C3B"/>
    <w:rPr>
      <w:rFonts w:ascii="Times New Roman" w:hAnsi="Times New Roman" w:cs="Times New Roman" w:hint="default"/>
      <w:color w:val="000000"/>
      <w:sz w:val="18"/>
      <w:szCs w:val="18"/>
    </w:rPr>
  </w:style>
  <w:style w:type="character" w:customStyle="1" w:styleId="fontstyle31">
    <w:name w:val="fontstyle31"/>
    <w:basedOn w:val="a0"/>
    <w:qFormat/>
    <w:rsid w:val="00936C3B"/>
    <w:rPr>
      <w:rFonts w:ascii="Arial-BoldMT" w:hAnsi="Arial-BoldMT" w:hint="default"/>
      <w:b/>
      <w:bCs/>
      <w:color w:val="000000"/>
      <w:sz w:val="18"/>
      <w:szCs w:val="18"/>
    </w:rPr>
  </w:style>
  <w:style w:type="character" w:customStyle="1" w:styleId="fontstyle21">
    <w:name w:val="fontstyle21"/>
    <w:basedOn w:val="a0"/>
    <w:rsid w:val="00936C3B"/>
    <w:rPr>
      <w:rFonts w:ascii="宋体" w:eastAsia="宋体" w:hAnsi="宋体" w:hint="eastAsia"/>
      <w:color w:val="000000"/>
      <w:sz w:val="22"/>
      <w:szCs w:val="22"/>
    </w:rPr>
  </w:style>
  <w:style w:type="paragraph" w:customStyle="1" w:styleId="tool-item">
    <w:name w:val="tool-item"/>
    <w:basedOn w:val="a"/>
    <w:rsid w:val="00936C3B"/>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936C3B"/>
  </w:style>
  <w:style w:type="character" w:customStyle="1" w:styleId="count">
    <w:name w:val="count"/>
    <w:basedOn w:val="a0"/>
    <w:rsid w:val="00936C3B"/>
  </w:style>
  <w:style w:type="character" w:customStyle="1" w:styleId="13">
    <w:name w:val="未处理的提及1"/>
    <w:basedOn w:val="a0"/>
    <w:uiPriority w:val="99"/>
    <w:semiHidden/>
    <w:unhideWhenUsed/>
    <w:rsid w:val="00936C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2566</Words>
  <Characters>14630</Characters>
  <Application>Microsoft Office Word</Application>
  <DocSecurity>0</DocSecurity>
  <Lines>121</Lines>
  <Paragraphs>34</Paragraphs>
  <ScaleCrop>false</ScaleCrop>
  <Company/>
  <LinksUpToDate>false</LinksUpToDate>
  <CharactersWithSpaces>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2020-05-09T03:39:00Z</dcterms:created>
  <dcterms:modified xsi:type="dcterms:W3CDTF">2020-05-09T03:39:00Z</dcterms:modified>
</cp:coreProperties>
</file>